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6CDDC1" w14:textId="77777777" w:rsidR="00FA03D9" w:rsidRDefault="00FA03D9" w:rsidP="00FA03D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Hlk59545302"/>
    </w:p>
    <w:bookmarkEnd w:id="0"/>
    <w:p w14:paraId="33FC1E55" w14:textId="6F569A95" w:rsidR="00B36D7A" w:rsidRDefault="00B36D7A" w:rsidP="00FA03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44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14:paraId="1B64D13E" w14:textId="18971EFC" w:rsidR="00C94E12" w:rsidRDefault="00C94E12" w:rsidP="002B37D1">
      <w:pPr>
        <w:pStyle w:val="a8"/>
        <w:shd w:val="clear" w:color="auto" w:fill="FFFFFF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1" w:name="_GoBack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Адаптированная рабочая программа по Технологии, для обучающихся с ЗПР составлена на основе общеобразовательной программы ООО и адаптированной образовательной программы ООО для обучающихся  с ЗПР МОУ «Средняя школа-детский сад №7 им. М. Октябрьской» с учётом рекомендаций ППК. </w:t>
      </w:r>
    </w:p>
    <w:p w14:paraId="05BBF618" w14:textId="77777777" w:rsidR="00C94E12" w:rsidRDefault="00C94E12" w:rsidP="002B37D1">
      <w:pPr>
        <w:pStyle w:val="a8"/>
        <w:shd w:val="clear" w:color="auto" w:fill="FFFFFF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Программа сохраняет основное содержание по учебным предметам, но отличается коррекционной направленностью обучения. Это обусловлено психофизическими особенностями обучающихся с ЗПР:</w:t>
      </w:r>
    </w:p>
    <w:p w14:paraId="16DC9D89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ограниченные представления об окружающем мире.</w:t>
      </w:r>
    </w:p>
    <w:p w14:paraId="289447B2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нарушения ориентировки в пространстве и времени; </w:t>
      </w:r>
    </w:p>
    <w:p w14:paraId="5B8F309C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нарушение активного восприятия и внимания, неустойчивость внимания, нарушения скорости переключения внимания, объем его снижен; </w:t>
      </w:r>
    </w:p>
    <w:p w14:paraId="1F48AC50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память ограничена в объеме, преобладает кратковременная над долговременной, механическая над логической; сниженные точность и прочность запоминаемого; </w:t>
      </w:r>
    </w:p>
    <w:p w14:paraId="42073228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низкий уровень познавательной активности и замедленный    темп переработки информации;</w:t>
      </w:r>
    </w:p>
    <w:p w14:paraId="291C121B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имеются нарушения речевых функций; </w:t>
      </w:r>
    </w:p>
    <w:p w14:paraId="34EF6D07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наглядно-действенное мышление развито в большей степени, чем наглядно- образное и особенно словесно-логическое; </w:t>
      </w:r>
    </w:p>
    <w:p w14:paraId="60366980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несформированность абстрактно-логического мышления,</w:t>
      </w:r>
    </w:p>
    <w:p w14:paraId="227A4A0A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трудности переключения, координации и автоматизации движений; замедленная скорость; </w:t>
      </w:r>
    </w:p>
    <w:p w14:paraId="487722BF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однообразный, односторонний характер деятельности;</w:t>
      </w:r>
    </w:p>
    <w:p w14:paraId="1D7CCD4F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ограниченный объем принятой информации; низкая способность к обобщениям;</w:t>
      </w:r>
    </w:p>
    <w:p w14:paraId="57DD13F5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быстрая потеря интереса к занятиям. </w:t>
      </w:r>
    </w:p>
    <w:p w14:paraId="57538A0D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обучающихся нарушено формирование саморегуляции в деятельности. Этому способствуют их личностные особенности:</w:t>
      </w:r>
    </w:p>
    <w:p w14:paraId="3AE3EBB7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недостаточность организованности и целенаправленности;</w:t>
      </w:r>
    </w:p>
    <w:p w14:paraId="54D6A0E6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низкий уровень притязаний и мотивации познавательной деятельности, слабость познавательных интересов;</w:t>
      </w:r>
    </w:p>
    <w:p w14:paraId="48E77417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самоконтроль у детей с особенностями в развитии не сформирован; </w:t>
      </w:r>
    </w:p>
    <w:p w14:paraId="725D7CB4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недоразвитие эмоционально-волевой сферы: низкая критичность, негативизм, невротическое поведение,  неадекватная самооценка;</w:t>
      </w:r>
    </w:p>
    <w:p w14:paraId="07860A3E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выраженная быстрая истощаемость, импульсивность;</w:t>
      </w:r>
    </w:p>
    <w:p w14:paraId="3C43A1F3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сниженная работоспособность вследствие возникающих у детей явлений психомоторной расторможенности, возбудимости. </w:t>
      </w:r>
    </w:p>
    <w:p w14:paraId="09A8AE50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Особые образовательные потребности обучающихся с задержкой психического развития, заключаются в: </w:t>
      </w:r>
    </w:p>
    <w:p w14:paraId="2733EE08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учете особенностей работоспособности школьников с ЗПР при организации всего учебно- воспитательного процесса;</w:t>
      </w:r>
    </w:p>
    <w:p w14:paraId="0E3F80E0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учете специфики саморегуляции (недостатков инициативности, самостоятельности и ответственности, трудностей эмоционального контроля) школьников с ЗПР при организации всего учебно-воспитательного процесса;</w:t>
      </w:r>
    </w:p>
    <w:p w14:paraId="353FCE4B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обеспечении специальной помощи подростку в осознании и преодолении трудностей саморегуляции деятельности и поведения, в осознании ценности волевого усилия;</w:t>
      </w:r>
    </w:p>
    <w:p w14:paraId="6BD9E092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• обеспечении постоянного контроля за усвоением учебных знаний для профилактики пробелов в них вместе с щадящей системой оценивания; </w:t>
      </w:r>
    </w:p>
    <w:p w14:paraId="20892C44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 организации систематической помощи в усвоении учебных предметов, требующих высокой степени сформированности абстрактно- логического мышления.</w:t>
      </w:r>
    </w:p>
    <w:p w14:paraId="4973DD7B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Требования к общим условиям реализации адаптированной образовательной программы основного общего образования для учащихся с задержкой психического развития.</w:t>
      </w:r>
    </w:p>
    <w:p w14:paraId="7D049B09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Образование обучающихся с ЗПР по АОП ООО, при отсутствии у них дополнительных отклонений в состоянии здоровья, не требует использования специальных методов обучения и воспитания, специальных учебников, специальных технических средств обучения. Специальные условия обучения и воспитания заключаются в:</w:t>
      </w:r>
    </w:p>
    <w:p w14:paraId="34BCA2EE" w14:textId="77777777" w:rsidR="00C94E12" w:rsidRDefault="00C94E12" w:rsidP="002B37D1">
      <w:pPr>
        <w:pStyle w:val="a8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соблюдении допустимого уровня нагрузки, определяемого с помощью консультантов в области специального образования и медицинских работников;</w:t>
      </w:r>
    </w:p>
    <w:p w14:paraId="43C34546" w14:textId="77777777" w:rsidR="00C94E12" w:rsidRDefault="00C94E12" w:rsidP="002B37D1">
      <w:pPr>
        <w:pStyle w:val="a8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обеспечении постоянного контроля за усвоением учебных знаний для профилактики пробелов в них вместе с щадящей системой оценивания;</w:t>
      </w:r>
    </w:p>
    <w:p w14:paraId="35456CD7" w14:textId="77777777" w:rsidR="00C94E12" w:rsidRDefault="00C94E12" w:rsidP="002B37D1">
      <w:pPr>
        <w:pStyle w:val="a8"/>
        <w:numPr>
          <w:ilvl w:val="0"/>
          <w:numId w:val="15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организации систематической помощи в усвоении учебных предметов, требующих высокой степени сформированности абстрактно-логического мышления, в том числе с использованием специальных пособий и дидактических материалов; </w:t>
      </w:r>
    </w:p>
    <w:p w14:paraId="436D48D9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Microsoft Sans Serif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обучении больший акцент делается на наглядные и практические методы обучения, а также применяются индуктивный, репродуктивный и игровые методы, приемы опережающего обучения, приемы развития мыслительной активности, приемы выделения главного, прием комментирования и т.д. </w:t>
      </w:r>
    </w:p>
    <w:p w14:paraId="52909761" w14:textId="77777777" w:rsid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основу разработки адаптированной образовательной программы заложены </w:t>
      </w:r>
    </w:p>
    <w:p w14:paraId="68752C2E" w14:textId="401D1068" w:rsidR="00C94E12" w:rsidRPr="00C94E12" w:rsidRDefault="00C94E12" w:rsidP="002B37D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дифференцированный, деятельностный и личностно-ориентированный подходы.</w:t>
      </w:r>
    </w:p>
    <w:p w14:paraId="43F32F88" w14:textId="360B3A60" w:rsidR="0016322B" w:rsidRPr="0027757D" w:rsidRDefault="0016322B" w:rsidP="002B37D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7757D">
        <w:rPr>
          <w:rFonts w:ascii="Times New Roman" w:hAnsi="Times New Roman" w:cs="Times New Roman"/>
          <w:sz w:val="24"/>
          <w:szCs w:val="24"/>
        </w:rPr>
        <w:t>Рабочая  программа по технологии разработана на основе:</w:t>
      </w:r>
    </w:p>
    <w:p w14:paraId="637358F5" w14:textId="77777777" w:rsidR="0016322B" w:rsidRPr="0027757D" w:rsidRDefault="0016322B" w:rsidP="002B37D1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27757D">
        <w:rPr>
          <w:rFonts w:ascii="Times New Roman" w:hAnsi="Times New Roman" w:cs="Times New Roman"/>
          <w:sz w:val="24"/>
          <w:szCs w:val="24"/>
        </w:rPr>
        <w:t xml:space="preserve">Федерального закона от 29.12.2012 г.№273-ФЗ «Об образовании в Российской Федерации» </w:t>
      </w:r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(с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)</w:t>
      </w:r>
      <w:r w:rsidRPr="0027757D">
        <w:rPr>
          <w:rFonts w:ascii="Times New Roman" w:hAnsi="Times New Roman" w:cs="Times New Roman"/>
          <w:sz w:val="24"/>
          <w:szCs w:val="24"/>
        </w:rPr>
        <w:t>;</w:t>
      </w:r>
    </w:p>
    <w:bookmarkEnd w:id="1"/>
    <w:p w14:paraId="5B28A610" w14:textId="77777777" w:rsidR="0016322B" w:rsidRPr="0027757D" w:rsidRDefault="0016322B" w:rsidP="0016322B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7757D">
        <w:rPr>
          <w:rFonts w:ascii="Times New Roman" w:hAnsi="Times New Roman" w:cs="Times New Roman"/>
          <w:sz w:val="24"/>
          <w:szCs w:val="24"/>
        </w:rPr>
        <w:t>ФГОС ООО (</w:t>
      </w:r>
      <w:r w:rsidRPr="0027757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утв. </w:t>
      </w:r>
      <w:hyperlink r:id="rId7" w:history="1">
        <w:r w:rsidRPr="0027757D">
          <w:rPr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приказом</w:t>
        </w:r>
      </w:hyperlink>
      <w:r w:rsidRPr="0027757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 Министерства образования и науки РФ от 17 декабря 2010 г. N 1897) </w:t>
      </w:r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(с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)</w:t>
      </w:r>
      <w:r w:rsidRPr="0027757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;</w:t>
      </w:r>
    </w:p>
    <w:p w14:paraId="4177A5B4" w14:textId="77777777" w:rsidR="0016322B" w:rsidRPr="0027757D" w:rsidRDefault="0016322B" w:rsidP="0016322B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27757D">
        <w:rPr>
          <w:rFonts w:ascii="Times New Roman" w:hAnsi="Times New Roman" w:cs="Times New Roman"/>
          <w:sz w:val="24"/>
          <w:szCs w:val="24"/>
        </w:rPr>
        <w:t xml:space="preserve">ООП ООО (ФГОС) </w:t>
      </w:r>
      <w:r w:rsidRPr="0027757D">
        <w:rPr>
          <w:rFonts w:ascii="Times New Roman" w:hAnsi="Times New Roman" w:cs="Times New Roman"/>
          <w:bCs/>
          <w:sz w:val="24"/>
          <w:szCs w:val="24"/>
        </w:rPr>
        <w:t>Муниципального общеобразовательного учреждения «Средняя школа</w:t>
      </w:r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-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детский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сад №7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имени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Героя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Советского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Союза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Марии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Октябрьской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» от 01.09.2015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года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№ 230 (с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);</w:t>
      </w:r>
    </w:p>
    <w:p w14:paraId="309F3528" w14:textId="77777777" w:rsidR="0027757D" w:rsidRDefault="0016322B" w:rsidP="0016322B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Приказа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Министерства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образования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и науки РФ от 28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декабря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2018 г. №345 «Об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утверждении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федерального передня,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рекомендуемых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к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использованию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при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реализации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имеющих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государственную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аккредитацию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образовательных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программ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начального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общего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среднего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общего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основного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общего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образования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» (с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изменениями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) от 22.11.2019 </w:t>
      </w:r>
      <w:proofErr w:type="spellStart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>года</w:t>
      </w:r>
      <w:proofErr w:type="spellEnd"/>
      <w:r w:rsidRPr="0027757D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№632).</w:t>
      </w:r>
    </w:p>
    <w:p w14:paraId="14A8A656" w14:textId="77777777" w:rsidR="002E1799" w:rsidRDefault="002E1799" w:rsidP="002E1799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1799">
        <w:rPr>
          <w:rFonts w:ascii="Times New Roman" w:hAnsi="Times New Roman" w:cs="Times New Roman"/>
          <w:sz w:val="24"/>
          <w:szCs w:val="24"/>
        </w:rPr>
        <w:t>Примерной рабочей программы. Предметная линия учебников В. М. Казакевича и др. 5—9 классы, для общеобразовательных организаций.</w:t>
      </w:r>
    </w:p>
    <w:p w14:paraId="55D7C4ED" w14:textId="0E06BF65" w:rsidR="002E1799" w:rsidRPr="002E1799" w:rsidRDefault="002E1799" w:rsidP="002E1799">
      <w:pPr>
        <w:numPr>
          <w:ilvl w:val="0"/>
          <w:numId w:val="12"/>
        </w:numPr>
        <w:tabs>
          <w:tab w:val="left" w:pos="426"/>
        </w:tabs>
        <w:spacing w:after="0" w:line="240" w:lineRule="auto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 w:rsidRPr="002E1799">
        <w:rPr>
          <w:rFonts w:ascii="Times New Roman" w:hAnsi="Times New Roman" w:cs="Times New Roman"/>
          <w:sz w:val="24"/>
          <w:szCs w:val="24"/>
        </w:rPr>
        <w:t xml:space="preserve">реализована в предметной линии учебников «Технология» для </w:t>
      </w:r>
      <w:r w:rsidR="00FD1EE1">
        <w:rPr>
          <w:rFonts w:ascii="Times New Roman" w:hAnsi="Times New Roman" w:cs="Times New Roman"/>
          <w:sz w:val="24"/>
          <w:szCs w:val="24"/>
        </w:rPr>
        <w:t>6</w:t>
      </w:r>
      <w:r w:rsidRPr="002E1799">
        <w:rPr>
          <w:rFonts w:ascii="Times New Roman" w:hAnsi="Times New Roman" w:cs="Times New Roman"/>
          <w:sz w:val="24"/>
          <w:szCs w:val="24"/>
        </w:rPr>
        <w:t xml:space="preserve"> классов, которые подготовлены издательским центром «Просвещение» и ориентирована на работу по учебнику: «Технология» </w:t>
      </w:r>
      <w:r w:rsidRPr="002E1799">
        <w:rPr>
          <w:rFonts w:ascii="Times New Roman" w:eastAsia="Calibri" w:hAnsi="Times New Roman" w:cs="Times New Roman"/>
          <w:sz w:val="24"/>
          <w:szCs w:val="24"/>
        </w:rPr>
        <w:t xml:space="preserve">Предметная линия учебников В.М. Казакевича и др.-5-9 классы» общеобразовательных учреждений под редакцией </w:t>
      </w:r>
      <w:proofErr w:type="spellStart"/>
      <w:r w:rsidRPr="002E1799">
        <w:rPr>
          <w:rFonts w:ascii="Times New Roman" w:eastAsia="Calibri" w:hAnsi="Times New Roman" w:cs="Times New Roman"/>
          <w:sz w:val="24"/>
          <w:szCs w:val="24"/>
        </w:rPr>
        <w:t>В.М.Казакевич</w:t>
      </w:r>
      <w:proofErr w:type="spellEnd"/>
      <w:r w:rsidRPr="002E179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E1799">
        <w:rPr>
          <w:rFonts w:ascii="Times New Roman" w:eastAsia="Calibri" w:hAnsi="Times New Roman" w:cs="Times New Roman"/>
          <w:sz w:val="24"/>
          <w:szCs w:val="24"/>
        </w:rPr>
        <w:t>Г.В.Пичугина</w:t>
      </w:r>
      <w:proofErr w:type="spellEnd"/>
      <w:r w:rsidRPr="002E179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E1799">
        <w:rPr>
          <w:rFonts w:ascii="Times New Roman" w:eastAsia="Calibri" w:hAnsi="Times New Roman" w:cs="Times New Roman"/>
          <w:sz w:val="24"/>
          <w:szCs w:val="24"/>
        </w:rPr>
        <w:t>Г.Ю.Семёнова</w:t>
      </w:r>
      <w:proofErr w:type="spellEnd"/>
      <w:r w:rsidRPr="002E1799">
        <w:rPr>
          <w:rFonts w:ascii="Times New Roman" w:eastAsia="Calibri" w:hAnsi="Times New Roman" w:cs="Times New Roman"/>
          <w:sz w:val="24"/>
          <w:szCs w:val="24"/>
        </w:rPr>
        <w:t>. -М.: Просвещение,2019,</w:t>
      </w:r>
      <w:r w:rsidRPr="002E1799">
        <w:rPr>
          <w:rFonts w:ascii="Times New Roman" w:hAnsi="Times New Roman" w:cs="Times New Roman"/>
          <w:sz w:val="24"/>
          <w:szCs w:val="24"/>
        </w:rPr>
        <w:t xml:space="preserve"> рассчитанному на совместное обучение мальчиков и девочек Муниципального общеобразовательного учреждения «Средняя школа-детский сад № 7 имени Героя Советского союза Марии Октябрьской» города Джанкоя Республики</w:t>
      </w:r>
      <w:r w:rsidRPr="002E1799">
        <w:rPr>
          <w:rFonts w:ascii="Times New Roman" w:hAnsi="Times New Roman" w:cs="Times New Roman"/>
        </w:rPr>
        <w:t xml:space="preserve"> </w:t>
      </w:r>
      <w:r w:rsidRPr="002E1799">
        <w:rPr>
          <w:rFonts w:ascii="Times New Roman" w:hAnsi="Times New Roman" w:cs="Times New Roman"/>
          <w:sz w:val="24"/>
          <w:szCs w:val="24"/>
        </w:rPr>
        <w:t>Крым.</w:t>
      </w:r>
    </w:p>
    <w:p w14:paraId="40466D0D" w14:textId="77777777" w:rsidR="00CF29B9" w:rsidRDefault="00CF29B9" w:rsidP="002E179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F95513" w14:textId="77777777" w:rsidR="00CF29B9" w:rsidRDefault="00CF29B9" w:rsidP="002E1799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51E246" w14:textId="1329707B" w:rsidR="001824B0" w:rsidRDefault="0073759C" w:rsidP="00CF29B9">
      <w:pPr>
        <w:tabs>
          <w:tab w:val="left" w:pos="42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A444F">
        <w:rPr>
          <w:rFonts w:ascii="Times New Roman" w:hAnsi="Times New Roman" w:cs="Times New Roman"/>
          <w:sz w:val="24"/>
          <w:szCs w:val="24"/>
        </w:rPr>
        <w:t xml:space="preserve">В обязательной части учебного плана </w:t>
      </w:r>
      <w:r w:rsidR="001824B0" w:rsidRPr="00BA444F">
        <w:rPr>
          <w:rFonts w:ascii="Times New Roman" w:eastAsia="Calibri" w:hAnsi="Times New Roman" w:cs="Times New Roman"/>
          <w:sz w:val="24"/>
          <w:szCs w:val="24"/>
        </w:rPr>
        <w:t>МОУ «С</w:t>
      </w:r>
      <w:r w:rsidR="001824B0">
        <w:rPr>
          <w:rFonts w:ascii="Times New Roman" w:eastAsia="Calibri" w:hAnsi="Times New Roman" w:cs="Times New Roman"/>
          <w:sz w:val="24"/>
          <w:szCs w:val="24"/>
        </w:rPr>
        <w:t xml:space="preserve">редняя школа-детский сад № 7 им. М Октябрьской» </w:t>
      </w:r>
      <w:r w:rsidR="00095F4D" w:rsidRPr="00BA444F">
        <w:rPr>
          <w:rFonts w:ascii="Times New Roman" w:hAnsi="Times New Roman" w:cs="Times New Roman"/>
          <w:sz w:val="24"/>
          <w:szCs w:val="24"/>
        </w:rPr>
        <w:t>в</w:t>
      </w:r>
      <w:r w:rsidRPr="00BA444F">
        <w:rPr>
          <w:rFonts w:ascii="Times New Roman" w:hAnsi="Times New Roman" w:cs="Times New Roman"/>
          <w:sz w:val="24"/>
          <w:szCs w:val="24"/>
        </w:rPr>
        <w:t xml:space="preserve"> 202</w:t>
      </w:r>
      <w:r w:rsidR="001824B0">
        <w:rPr>
          <w:rFonts w:ascii="Times New Roman" w:hAnsi="Times New Roman" w:cs="Times New Roman"/>
          <w:sz w:val="24"/>
          <w:szCs w:val="24"/>
        </w:rPr>
        <w:t>1</w:t>
      </w:r>
      <w:r w:rsidRPr="00BA444F">
        <w:rPr>
          <w:rFonts w:ascii="Times New Roman" w:hAnsi="Times New Roman" w:cs="Times New Roman"/>
          <w:sz w:val="24"/>
          <w:szCs w:val="24"/>
        </w:rPr>
        <w:t xml:space="preserve"> -202</w:t>
      </w:r>
      <w:r w:rsidR="001824B0">
        <w:rPr>
          <w:rFonts w:ascii="Times New Roman" w:hAnsi="Times New Roman" w:cs="Times New Roman"/>
          <w:sz w:val="24"/>
          <w:szCs w:val="24"/>
        </w:rPr>
        <w:t>2</w:t>
      </w:r>
      <w:r w:rsidRPr="00BA444F">
        <w:rPr>
          <w:rFonts w:ascii="Times New Roman" w:hAnsi="Times New Roman" w:cs="Times New Roman"/>
          <w:sz w:val="24"/>
          <w:szCs w:val="24"/>
        </w:rPr>
        <w:t xml:space="preserve"> учебном </w:t>
      </w:r>
      <w:r w:rsidR="00095F4D" w:rsidRPr="00BA444F">
        <w:rPr>
          <w:rFonts w:ascii="Times New Roman" w:hAnsi="Times New Roman" w:cs="Times New Roman"/>
          <w:sz w:val="24"/>
          <w:szCs w:val="24"/>
        </w:rPr>
        <w:t>году на</w:t>
      </w:r>
      <w:r w:rsidR="00AA49C2" w:rsidRPr="00BA444F">
        <w:rPr>
          <w:rFonts w:ascii="Times New Roman" w:hAnsi="Times New Roman" w:cs="Times New Roman"/>
          <w:sz w:val="24"/>
          <w:szCs w:val="24"/>
        </w:rPr>
        <w:t xml:space="preserve"> </w:t>
      </w:r>
      <w:r w:rsidR="00095F4D" w:rsidRPr="00BA444F">
        <w:rPr>
          <w:rFonts w:ascii="Times New Roman" w:hAnsi="Times New Roman" w:cs="Times New Roman"/>
          <w:sz w:val="24"/>
          <w:szCs w:val="24"/>
        </w:rPr>
        <w:t>изучение технологии</w:t>
      </w:r>
      <w:r w:rsidR="00AA49C2" w:rsidRPr="00BA444F">
        <w:rPr>
          <w:rFonts w:ascii="Times New Roman" w:hAnsi="Times New Roman" w:cs="Times New Roman"/>
          <w:sz w:val="24"/>
          <w:szCs w:val="24"/>
        </w:rPr>
        <w:t xml:space="preserve"> в </w:t>
      </w:r>
      <w:r w:rsidR="00FD1EE1">
        <w:rPr>
          <w:rFonts w:ascii="Times New Roman" w:hAnsi="Times New Roman" w:cs="Times New Roman"/>
          <w:sz w:val="24"/>
          <w:szCs w:val="24"/>
        </w:rPr>
        <w:t>6</w:t>
      </w:r>
      <w:r w:rsidR="00095F4D" w:rsidRPr="00BA444F">
        <w:rPr>
          <w:rFonts w:ascii="Times New Roman" w:hAnsi="Times New Roman" w:cs="Times New Roman"/>
          <w:sz w:val="24"/>
          <w:szCs w:val="24"/>
        </w:rPr>
        <w:t xml:space="preserve"> классе</w:t>
      </w:r>
      <w:r w:rsidR="00AA49C2" w:rsidRPr="00BA444F">
        <w:rPr>
          <w:rFonts w:ascii="Times New Roman" w:hAnsi="Times New Roman" w:cs="Times New Roman"/>
          <w:sz w:val="24"/>
          <w:szCs w:val="24"/>
        </w:rPr>
        <w:t xml:space="preserve"> отводится 2</w:t>
      </w:r>
      <w:r w:rsidRPr="00BA444F">
        <w:rPr>
          <w:rFonts w:ascii="Times New Roman" w:hAnsi="Times New Roman" w:cs="Times New Roman"/>
          <w:sz w:val="24"/>
          <w:szCs w:val="24"/>
        </w:rPr>
        <w:t xml:space="preserve"> часа в н</w:t>
      </w:r>
      <w:r w:rsidR="00AA49C2" w:rsidRPr="00BA444F">
        <w:rPr>
          <w:rFonts w:ascii="Times New Roman" w:hAnsi="Times New Roman" w:cs="Times New Roman"/>
          <w:sz w:val="24"/>
          <w:szCs w:val="24"/>
        </w:rPr>
        <w:t xml:space="preserve">еделю, всего </w:t>
      </w:r>
      <w:r w:rsidR="001824B0">
        <w:rPr>
          <w:rFonts w:ascii="Times New Roman" w:hAnsi="Times New Roman" w:cs="Times New Roman"/>
          <w:sz w:val="24"/>
          <w:szCs w:val="24"/>
        </w:rPr>
        <w:t>68</w:t>
      </w:r>
      <w:r w:rsidR="00AA49C2" w:rsidRPr="00BA444F">
        <w:rPr>
          <w:rFonts w:ascii="Times New Roman" w:hAnsi="Times New Roman" w:cs="Times New Roman"/>
          <w:sz w:val="24"/>
          <w:szCs w:val="24"/>
        </w:rPr>
        <w:t xml:space="preserve"> </w:t>
      </w:r>
      <w:r w:rsidRPr="00BA444F">
        <w:rPr>
          <w:rFonts w:ascii="Times New Roman" w:hAnsi="Times New Roman" w:cs="Times New Roman"/>
          <w:sz w:val="24"/>
          <w:szCs w:val="24"/>
        </w:rPr>
        <w:t>часов</w:t>
      </w:r>
      <w:r w:rsidR="001824B0">
        <w:rPr>
          <w:rFonts w:ascii="Times New Roman" w:hAnsi="Times New Roman" w:cs="Times New Roman"/>
          <w:sz w:val="24"/>
          <w:szCs w:val="24"/>
        </w:rPr>
        <w:t>.</w:t>
      </w:r>
    </w:p>
    <w:p w14:paraId="0AED532D" w14:textId="2B3D76F9" w:rsidR="001824B0" w:rsidRDefault="001824B0" w:rsidP="00182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5A585E" w14:textId="23F027C8" w:rsidR="002E1799" w:rsidRDefault="002E1799" w:rsidP="008157CA">
      <w:pPr>
        <w:pStyle w:val="1"/>
        <w:shd w:val="clear" w:color="auto" w:fill="auto"/>
        <w:ind w:firstLine="80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Hlk81757350"/>
      <w:r w:rsidRPr="003B2E81">
        <w:rPr>
          <w:rFonts w:ascii="Times New Roman" w:hAnsi="Times New Roman" w:cs="Times New Roman"/>
          <w:b/>
          <w:sz w:val="24"/>
          <w:szCs w:val="24"/>
        </w:rPr>
        <w:t>Цели и задачи программы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bookmarkEnd w:id="2"/>
    <w:p w14:paraId="70569846" w14:textId="650DA7E0" w:rsidR="00D52FBF" w:rsidRPr="00D52FBF" w:rsidRDefault="00D52FBF" w:rsidP="00FF5D61">
      <w:pPr>
        <w:pStyle w:val="1"/>
        <w:numPr>
          <w:ilvl w:val="0"/>
          <w:numId w:val="13"/>
        </w:numPr>
        <w:shd w:val="clear" w:color="auto" w:fill="auto"/>
        <w:tabs>
          <w:tab w:val="left" w:pos="0"/>
        </w:tabs>
        <w:spacing w:after="4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формирование представлений о сущности современных материальных, информационных и гуманитарных технологий и перспектив их развития;</w:t>
      </w:r>
    </w:p>
    <w:p w14:paraId="451CAEBD" w14:textId="77777777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обеспечение понимания обучающимися роли техники и технологий для прогрессивного развития общества;</w:t>
      </w:r>
    </w:p>
    <w:p w14:paraId="7868657E" w14:textId="57EE287F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формирование целостного представления о техносфере, сущности технологической культуры и культуры труда;</w:t>
      </w:r>
    </w:p>
    <w:p w14:paraId="580A94FF" w14:textId="6AC2FEAD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уяснение социальных и экологических последствий развития технологий промышленного и сельскохозяйственного производства, энергетики и транспорта;</w:t>
      </w:r>
    </w:p>
    <w:p w14:paraId="2902EF27" w14:textId="55B11095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освоение технологического подхода как универсального алгоритма преобразующей и созидательной деятельности;</w:t>
      </w:r>
    </w:p>
    <w:p w14:paraId="709D6FF3" w14:textId="77777777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формирование проектно-технологического мышления обучающихся;</w:t>
      </w:r>
    </w:p>
    <w:p w14:paraId="62DCB3BD" w14:textId="21D2F561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 xml:space="preserve">овладение методами учебно-исследовательской и проектной деятельности, решения творческих </w:t>
      </w:r>
      <w:r w:rsidRPr="00D52FBF">
        <w:rPr>
          <w:rFonts w:ascii="Times New Roman" w:hAnsi="Times New Roman" w:cs="Times New Roman"/>
          <w:sz w:val="24"/>
          <w:szCs w:val="24"/>
        </w:rPr>
        <w:lastRenderedPageBreak/>
        <w:t>задач, моделирования, конструирования и эстетического оформления изделий, обеспечения сохранности продуктов труда;</w:t>
      </w:r>
    </w:p>
    <w:p w14:paraId="47E83A3E" w14:textId="18A63993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овладение средствами и формами графического отображения объектов или процессов, правилами выполнения графической документации;</w:t>
      </w:r>
    </w:p>
    <w:p w14:paraId="330F3B89" w14:textId="77777777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овладение базовыми приёмами ручного и механизированного труда с использованием распространённых инструментов, механизмов и ма</w:t>
      </w:r>
      <w:r w:rsidRPr="00D52FBF">
        <w:rPr>
          <w:rFonts w:ascii="Times New Roman" w:hAnsi="Times New Roman" w:cs="Times New Roman"/>
          <w:sz w:val="24"/>
          <w:szCs w:val="24"/>
        </w:rPr>
        <w:softHyphen/>
        <w:t>шин, способами управления отдельными видами бытовой техники;</w:t>
      </w:r>
    </w:p>
    <w:p w14:paraId="6A6BB688" w14:textId="77777777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формирование умений устанавливать взаимосвязь знаний по разным учебным предметам для решения прикладных учебных задач;</w:t>
      </w:r>
    </w:p>
    <w:p w14:paraId="41466F59" w14:textId="3C134D77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развитие умений применять технологии представления, преобразова</w:t>
      </w:r>
      <w:r w:rsidRPr="00D52FBF">
        <w:rPr>
          <w:rFonts w:ascii="Times New Roman" w:hAnsi="Times New Roman" w:cs="Times New Roman"/>
          <w:sz w:val="24"/>
          <w:szCs w:val="24"/>
        </w:rPr>
        <w:softHyphen/>
        <w:t>ния и использования информации, оценивать возможности и области применения средств и инструментов информационно-коммуникационных технологий (ИКТ) в современном производстве или сфере обслуживания;</w:t>
      </w:r>
    </w:p>
    <w:p w14:paraId="4943830E" w14:textId="6126EC99" w:rsid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развитие у учащихся познавательных интересов, технологической грамотности, критического и креативного мышления, пространственного воображения, интеллектуальных, творческих, коммуникативных и организаторских способностей;</w:t>
      </w:r>
    </w:p>
    <w:p w14:paraId="6A192815" w14:textId="7D84D189" w:rsidR="00D52FBF" w:rsidRPr="00D52FBF" w:rsidRDefault="00D52FBF" w:rsidP="00D52FBF">
      <w:pPr>
        <w:pStyle w:val="1"/>
        <w:numPr>
          <w:ilvl w:val="0"/>
          <w:numId w:val="13"/>
        </w:numPr>
        <w:shd w:val="clear" w:color="auto" w:fill="auto"/>
        <w:tabs>
          <w:tab w:val="left" w:pos="287"/>
        </w:tabs>
        <w:spacing w:after="40"/>
        <w:ind w:left="300" w:hanging="3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отношения к людям различных профессий и результатам их труда; формирование представлений о мире профессий, связанных с изучаемыми технологиями, об их востребованности на рынке труда для построения образовательных траекторий и планов в области профессионального самоопределения.</w:t>
      </w:r>
    </w:p>
    <w:p w14:paraId="700A0B24" w14:textId="77777777" w:rsidR="002E1799" w:rsidRPr="00D52FBF" w:rsidRDefault="002E1799" w:rsidP="001824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39361D0" w14:textId="77777777" w:rsidR="002E1799" w:rsidRPr="00D52FBF" w:rsidRDefault="002E1799" w:rsidP="002E1799">
      <w:pPr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3" w:name="_Hlk81757423"/>
      <w:r w:rsidRPr="00D52FBF">
        <w:rPr>
          <w:rFonts w:ascii="Times New Roman" w:eastAsia="Calibri" w:hAnsi="Times New Roman" w:cs="Times New Roman"/>
          <w:b/>
          <w:sz w:val="24"/>
          <w:szCs w:val="24"/>
        </w:rPr>
        <w:t>РАЗДЕЛ 1.</w:t>
      </w:r>
    </w:p>
    <w:bookmarkEnd w:id="3"/>
    <w:p w14:paraId="681C1D89" w14:textId="77777777" w:rsidR="002E1799" w:rsidRPr="00D52FBF" w:rsidRDefault="002E1799" w:rsidP="002E1799">
      <w:pPr>
        <w:pStyle w:val="40"/>
        <w:shd w:val="clear" w:color="auto" w:fill="auto"/>
        <w:tabs>
          <w:tab w:val="left" w:pos="284"/>
        </w:tabs>
        <w:spacing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 xml:space="preserve">ПЛАНИРУЕМЫЕ РЕЗУЛЬТАТЫ </w:t>
      </w:r>
      <w:r w:rsidRPr="00D52FBF">
        <w:rPr>
          <w:rFonts w:ascii="Times New Roman" w:eastAsia="Calibri" w:hAnsi="Times New Roman" w:cs="Times New Roman"/>
          <w:color w:val="000000"/>
          <w:sz w:val="24"/>
          <w:szCs w:val="24"/>
        </w:rPr>
        <w:t>ОСВОЕНИЯ УЧЕБНОГО ПРЕДМЕТА</w:t>
      </w:r>
    </w:p>
    <w:p w14:paraId="3BC38FFC" w14:textId="77777777" w:rsidR="008157CA" w:rsidRDefault="008157CA" w:rsidP="00D52FBF">
      <w:pPr>
        <w:pStyle w:val="30"/>
        <w:shd w:val="clear" w:color="auto" w:fill="auto"/>
      </w:pPr>
      <w:bookmarkStart w:id="4" w:name="bookmark10"/>
      <w:bookmarkStart w:id="5" w:name="bookmark9"/>
    </w:p>
    <w:p w14:paraId="2B8C5F7A" w14:textId="7C5DF66C" w:rsidR="00D52FBF" w:rsidRPr="008157CA" w:rsidRDefault="00D52FBF" w:rsidP="008157CA">
      <w:pPr>
        <w:pStyle w:val="30"/>
        <w:shd w:val="clear" w:color="auto" w:fill="auto"/>
        <w:jc w:val="left"/>
        <w:rPr>
          <w:rFonts w:ascii="Times New Roman" w:hAnsi="Times New Roman" w:cs="Times New Roman"/>
          <w:sz w:val="24"/>
          <w:szCs w:val="24"/>
        </w:rPr>
      </w:pPr>
      <w:r w:rsidRPr="008157CA">
        <w:rPr>
          <w:rFonts w:ascii="Times New Roman" w:hAnsi="Times New Roman" w:cs="Times New Roman"/>
          <w:sz w:val="24"/>
          <w:szCs w:val="24"/>
        </w:rPr>
        <w:t>Личностные результаты</w:t>
      </w:r>
      <w:bookmarkEnd w:id="4"/>
      <w:bookmarkEnd w:id="5"/>
    </w:p>
    <w:p w14:paraId="4337A443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48A5749F" w14:textId="6B677E1C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познавательные интересы и творческая активность в области предметной технологической деятельности;</w:t>
      </w:r>
    </w:p>
    <w:p w14:paraId="0E77C47E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желание учиться и трудиться на производстве для удовлетворения текущих и перспективных потребностей;</w:t>
      </w:r>
    </w:p>
    <w:p w14:paraId="23B9C940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трудолюбие и ответственность за качество своей деятельности;</w:t>
      </w:r>
    </w:p>
    <w:p w14:paraId="296A6DEC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пользоваться правилами научной организации умственного и физического труда;</w:t>
      </w:r>
    </w:p>
    <w:p w14:paraId="7307D01F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самооценка своих умственных и физических способностей для труда в различных сферах с позиций будущей социализации;</w:t>
      </w:r>
    </w:p>
    <w:p w14:paraId="0DC829DB" w14:textId="5571C8BF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планировать образовательную и профессиональную карьеры;</w:t>
      </w:r>
    </w:p>
    <w:p w14:paraId="52FA5BF2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осознание необходимости общественно полезного труда как условия безопасной и эффективной социализации;</w:t>
      </w:r>
    </w:p>
    <w:p w14:paraId="69A64541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бережное отношение к природным и хозяйственным ресурсам;</w:t>
      </w:r>
    </w:p>
    <w:p w14:paraId="2ABBAF7F" w14:textId="092F293F" w:rsidR="00D52FBF" w:rsidRPr="00D52FBF" w:rsidRDefault="00D52FBF" w:rsidP="00D52FBF">
      <w:pPr>
        <w:pStyle w:val="1"/>
        <w:shd w:val="clear" w:color="auto" w:fill="auto"/>
        <w:spacing w:after="20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технико-технологическое и экономическое мышление и его использование при организации своей деятельности.</w:t>
      </w:r>
    </w:p>
    <w:p w14:paraId="7D486FA7" w14:textId="77777777" w:rsidR="00D52FBF" w:rsidRPr="00D52FBF" w:rsidRDefault="00D52FBF" w:rsidP="008157CA">
      <w:pPr>
        <w:pStyle w:val="3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bookmarkStart w:id="6" w:name="bookmark11"/>
      <w:bookmarkStart w:id="7" w:name="bookmark12"/>
      <w:r w:rsidRPr="00D52FBF">
        <w:rPr>
          <w:rFonts w:ascii="Times New Roman" w:hAnsi="Times New Roman" w:cs="Times New Roman"/>
          <w:sz w:val="24"/>
          <w:szCs w:val="24"/>
        </w:rPr>
        <w:t>Метапредметные результаты</w:t>
      </w:r>
      <w:bookmarkEnd w:id="6"/>
      <w:bookmarkEnd w:id="7"/>
    </w:p>
    <w:p w14:paraId="5EF055AC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45139900" w14:textId="714E11E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планировать процесс созидательной и познавательной деятельности;</w:t>
      </w:r>
    </w:p>
    <w:p w14:paraId="1BE175F6" w14:textId="5B11B7B6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выбирать оптимальные способы решения учебной или трудовой задачи на основе заданных алгоритмов;</w:t>
      </w:r>
    </w:p>
    <w:p w14:paraId="3377137E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творческий подход к решению учебных и практических задач при моделировании изделия или в ходе технологического процесса;</w:t>
      </w:r>
    </w:p>
    <w:p w14:paraId="7A339A4B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самостоятельность в учебной и познавательно-трудовой деятельности;</w:t>
      </w:r>
    </w:p>
    <w:p w14:paraId="28B32110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способность моделировать планируемые процессы и объекты;</w:t>
      </w:r>
    </w:p>
    <w:p w14:paraId="7B08395A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lastRenderedPageBreak/>
        <w:t>— умение аргументировать свои решения и формулировать выводы;</w:t>
      </w:r>
    </w:p>
    <w:p w14:paraId="058D2A09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способность отображать в адекватной задачам форме результаты своей деятельности;</w:t>
      </w:r>
    </w:p>
    <w:p w14:paraId="139243F5" w14:textId="51C1B76E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выбирать и использовать источники информации для подкрепления познавательной и созидательной деятельности;</w:t>
      </w:r>
    </w:p>
    <w:p w14:paraId="6D45D9AE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организовывать эффективную коммуникацию в совместной деятельности с другими её участниками;</w:t>
      </w:r>
    </w:p>
    <w:p w14:paraId="2BBCD396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соотносить свой вклад с вкладом других участников в общую деятельность при решении задач коллектива;</w:t>
      </w:r>
    </w:p>
    <w:p w14:paraId="37D77EEF" w14:textId="0C8E46B1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способность оценивать свою деятельность с точки зрения нравственных, правовых норм, эстетических ценностей по принятым в обществе и коллективе требованиям и принципам;</w:t>
      </w:r>
      <w:bookmarkStart w:id="8" w:name="bookmark13"/>
      <w:r w:rsidRPr="00D52FBF">
        <w:rPr>
          <w:rFonts w:ascii="Times New Roman" w:hAnsi="Times New Roman" w:cs="Times New Roman"/>
          <w:sz w:val="24"/>
          <w:szCs w:val="24"/>
        </w:rPr>
        <w:t xml:space="preserve"> — умение обосновывать пути и средства устранения ошибок или разрешения противоречий в выполняемой деятельности;</w:t>
      </w:r>
      <w:bookmarkEnd w:id="8"/>
    </w:p>
    <w:p w14:paraId="612D73F5" w14:textId="6C9C13EF" w:rsidR="00D52FBF" w:rsidRPr="00D52FBF" w:rsidRDefault="00D52FBF" w:rsidP="00D52FBF">
      <w:pPr>
        <w:pStyle w:val="1"/>
        <w:shd w:val="clear" w:color="auto" w:fill="auto"/>
        <w:spacing w:after="180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понимание необходимости соблюдения норм и правил культуры труда, правил безопасности деятельности в соответствии с местом и условиями деятельности.</w:t>
      </w:r>
    </w:p>
    <w:p w14:paraId="27C675BE" w14:textId="77777777" w:rsidR="00D52FBF" w:rsidRPr="00D52FBF" w:rsidRDefault="00D52FBF" w:rsidP="008157CA">
      <w:pPr>
        <w:pStyle w:val="30"/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bookmarkStart w:id="9" w:name="bookmark14"/>
      <w:bookmarkStart w:id="10" w:name="bookmark15"/>
      <w:r w:rsidRPr="00D52FBF">
        <w:rPr>
          <w:rFonts w:ascii="Times New Roman" w:hAnsi="Times New Roman" w:cs="Times New Roman"/>
          <w:sz w:val="24"/>
          <w:szCs w:val="24"/>
        </w:rPr>
        <w:t>Предметные результаты</w:t>
      </w:r>
      <w:bookmarkEnd w:id="9"/>
      <w:bookmarkEnd w:id="10"/>
    </w:p>
    <w:p w14:paraId="039FB78B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b/>
          <w:bCs/>
          <w:sz w:val="24"/>
          <w:szCs w:val="24"/>
        </w:rPr>
        <w:t xml:space="preserve">В познавательной сфере </w:t>
      </w: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215107D8" w14:textId="3AB5A645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владение алгоритмами и методами решения технических и технологических задач;</w:t>
      </w:r>
    </w:p>
    <w:p w14:paraId="3CA6B3B9" w14:textId="53BA826E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ориентирование в видах и назначении методов получения и преобразования материалов, энергии, информации, объектов живой природы и социальной среды, а также в соответствующих технологиях общественного производства и сферы услуг;</w:t>
      </w:r>
    </w:p>
    <w:p w14:paraId="62499A45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ориентирование в видах, назначении материалов, инструментов и оборудования, применяемых в технологических процессах;</w:t>
      </w:r>
    </w:p>
    <w:p w14:paraId="3CB02FA5" w14:textId="352AA3A8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использование общенаучных знаний в процессе осуществления рациональной технологической деятельности;</w:t>
      </w:r>
    </w:p>
    <w:p w14:paraId="4E2099F8" w14:textId="72406ADB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 рационального подбора учебной и дополнительной технической и технологической информации для изучения технологий, проектирования и создания объектов труда;</w:t>
      </w:r>
    </w:p>
    <w:p w14:paraId="53BF8E71" w14:textId="2C50385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владение кодами, методами чтения и способами графического представления технической, технологической и инструктивной информации;</w:t>
      </w:r>
    </w:p>
    <w:p w14:paraId="76C86C99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владение методами творческой деятельности;</w:t>
      </w:r>
    </w:p>
    <w:p w14:paraId="01FB2AD6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применение элементов прикладной экономики при обосновании технологий и проектов.</w:t>
      </w:r>
    </w:p>
    <w:p w14:paraId="1BA713F5" w14:textId="1C8E20EC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b/>
          <w:bCs/>
          <w:sz w:val="24"/>
          <w:szCs w:val="24"/>
        </w:rPr>
        <w:t xml:space="preserve">В сфере созидательной деятельности </w:t>
      </w: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73B56B08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способности планировать технологический процесс и процесс труда;</w:t>
      </w:r>
    </w:p>
    <w:p w14:paraId="11D7F843" w14:textId="1391C3DF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организовывать рабочее место с учётом требований эргономики и научной организации труда;</w:t>
      </w:r>
    </w:p>
    <w:p w14:paraId="255BDA9D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проводить необходимые опыты и исследования при подборе материалов и проектировании объекта труда;</w:t>
      </w:r>
    </w:p>
    <w:p w14:paraId="4FDE7C52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подбирать материалы с учётом характера объекта труда и технологии;</w:t>
      </w:r>
    </w:p>
    <w:p w14:paraId="255433FA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подбирать инструменты и оборудование с учётом требований технологии и имеющихся материально-энергетических ресурсов;</w:t>
      </w:r>
    </w:p>
    <w:p w14:paraId="2A5ABDA9" w14:textId="5A13F616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анализировать, разрабатывать и/или реализовывать прикладные технические проекты;</w:t>
      </w:r>
    </w:p>
    <w:p w14:paraId="762ACCF1" w14:textId="4AD48D0C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анализировать, разрабатывать и/или реализовывать технологические проекты, предполагающие оптимизацию технологии;</w:t>
      </w:r>
    </w:p>
    <w:p w14:paraId="63051D81" w14:textId="5733E424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обосновывать разработки материального продукта на основе самостоятельно проведённых исследований спроса потенциальных потребителей;</w:t>
      </w:r>
    </w:p>
    <w:p w14:paraId="5649C3B1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разрабатывать план возможного продвижения продукта на региональном рынке;</w:t>
      </w:r>
    </w:p>
    <w:p w14:paraId="4B0FF9CF" w14:textId="2CA4D3AB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навыки конструирования механизмов, машин, автоматических устройств, простейших роботов с помощью конструкторов; — навыки построения технологии и разработки технологической карты для исполнителя;</w:t>
      </w:r>
    </w:p>
    <w:p w14:paraId="3EEF51A4" w14:textId="7CC430A9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навыки выполнения технологических операций с соблюдением установленных норм, стандартов, ограничений, правил безопасности труда;</w:t>
      </w:r>
    </w:p>
    <w:p w14:paraId="7E1BD971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 xml:space="preserve">— умение проверять промежуточные и конечные результаты труда по установленным критериям и показателям с использованием контрольных измерительных инструментов и карт </w:t>
      </w:r>
      <w:r w:rsidRPr="00D52FBF">
        <w:rPr>
          <w:rFonts w:ascii="Times New Roman" w:hAnsi="Times New Roman" w:cs="Times New Roman"/>
          <w:sz w:val="24"/>
          <w:szCs w:val="24"/>
        </w:rPr>
        <w:lastRenderedPageBreak/>
        <w:t>пооперационного контроля;</w:t>
      </w:r>
    </w:p>
    <w:p w14:paraId="0D71AE3A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способность нести ответственность за охрану собственного здоровья;</w:t>
      </w:r>
    </w:p>
    <w:p w14:paraId="5D35A961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знание безопасных приёмов труда, правил пожарной безопасности, санитарии и гигиены;</w:t>
      </w:r>
    </w:p>
    <w:p w14:paraId="6EAFE4EC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ответственное отношение к трудовой и технологической дисциплине;</w:t>
      </w:r>
    </w:p>
    <w:p w14:paraId="6CEE2725" w14:textId="45461D0E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выбирать и использовать коды и средства представления технической и технологической информации и знаковых систем (текст, таблица, схема, чертёж, эскиз, технологическая карта и др.) в соответствии с коммуникативной задачей, сферой и ситуацией общения;</w:t>
      </w:r>
    </w:p>
    <w:p w14:paraId="0760A890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документировать результаты труда и проектной деятельности с учётом экономической оценки.</w:t>
      </w:r>
    </w:p>
    <w:p w14:paraId="222F4201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b/>
          <w:bCs/>
          <w:sz w:val="24"/>
          <w:szCs w:val="24"/>
        </w:rPr>
        <w:t xml:space="preserve">В мотивационной сфере </w:t>
      </w: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0A03E1DB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готовность к труду в сфере материального производства, сфере услуг или социальной сфере;</w:t>
      </w:r>
    </w:p>
    <w:p w14:paraId="51FC3898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навыки оценки своих способностей к труду или профессиональному образованию в конкретной предметной деятельности;</w:t>
      </w:r>
    </w:p>
    <w:p w14:paraId="5413F53C" w14:textId="2DD5728F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навыки доказательного обоснования выбора профиля технологической подготовки в старших классах полной средней школы или пути получения профессии в учреждениях начального профессионального или среднего специального образования;</w:t>
      </w:r>
    </w:p>
    <w:p w14:paraId="1CB3ECB8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навыки согласования своих возможностей и потребностей;</w:t>
      </w:r>
    </w:p>
    <w:p w14:paraId="3D8D143A" w14:textId="7098B4EF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ответственное отношение к качеству процесса и результатов труда;</w:t>
      </w:r>
    </w:p>
    <w:p w14:paraId="684DD68D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проявление экологической культуры при проектировании объекта и выполнении работ;</w:t>
      </w:r>
    </w:p>
    <w:p w14:paraId="0D2CC521" w14:textId="2D621EA0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экономность и бережливость в расходовании материалов и денежных средств.</w:t>
      </w:r>
    </w:p>
    <w:p w14:paraId="099337AB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b/>
          <w:bCs/>
          <w:sz w:val="24"/>
          <w:szCs w:val="24"/>
        </w:rPr>
        <w:t xml:space="preserve">В эстетической сфере </w:t>
      </w: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6FCB42D5" w14:textId="283DA5E3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проводить дизайнерское проектирование изделия или рациональную эстетическую организацию работ;</w:t>
      </w:r>
    </w:p>
    <w:p w14:paraId="63CFC98E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владение методами моделирования и конструирования;</w:t>
      </w:r>
    </w:p>
    <w:p w14:paraId="3574473F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навыки применения различных технологий технического творчества и декоративно-прикладного искусства в создании изделий материальной культуры или при оказании услуг;</w:t>
      </w:r>
    </w:p>
    <w:p w14:paraId="48DDFCA0" w14:textId="6011AD0F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сочетать образное и логическое мышление в процессе творческой деятельности;</w:t>
      </w:r>
    </w:p>
    <w:p w14:paraId="07315D92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композиционное мышление.</w:t>
      </w:r>
    </w:p>
    <w:p w14:paraId="0BDF5C8B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b/>
          <w:bCs/>
          <w:sz w:val="24"/>
          <w:szCs w:val="24"/>
        </w:rPr>
        <w:t xml:space="preserve">В коммуникативной сфере </w:t>
      </w: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12EE044F" w14:textId="2129101D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выбирать формы и средства общения в процессе коммуникации, адекватные сложившейся ситуации;</w:t>
      </w:r>
    </w:p>
    <w:p w14:paraId="50280CEF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способность бесконфликтного общения;</w:t>
      </w:r>
    </w:p>
    <w:p w14:paraId="4729C33F" w14:textId="56D2D04D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навыки участия в рабочей группе с учётом общности интересов её членов; — способность к коллективному решению творческих задач;</w:t>
      </w:r>
    </w:p>
    <w:p w14:paraId="28342074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желание и готовность прийти на помощь товарищу;</w:t>
      </w:r>
    </w:p>
    <w:p w14:paraId="72CDD070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умение публично защищать идеи, проекты, выбранные технологии и др.</w:t>
      </w:r>
    </w:p>
    <w:p w14:paraId="5CC251C5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b/>
          <w:bCs/>
          <w:sz w:val="24"/>
          <w:szCs w:val="24"/>
        </w:rPr>
        <w:t xml:space="preserve">В физиолого-психологической сфере </w:t>
      </w:r>
      <w:r w:rsidRPr="00D52FBF">
        <w:rPr>
          <w:rFonts w:ascii="Times New Roman" w:hAnsi="Times New Roman" w:cs="Times New Roman"/>
          <w:sz w:val="24"/>
          <w:szCs w:val="24"/>
        </w:rPr>
        <w:t>у учащихся будут сформированы:</w:t>
      </w:r>
    </w:p>
    <w:p w14:paraId="25C7E0CA" w14:textId="3F5BDF15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развитие моторики и координации движений рук при работе с ручными инструментами и приспособлениями;</w:t>
      </w:r>
    </w:p>
    <w:p w14:paraId="00076048" w14:textId="428A0B76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достижение необходимой точности движений и ритма при выполнении различных технологических операций;</w:t>
      </w:r>
    </w:p>
    <w:p w14:paraId="360554CB" w14:textId="44E677BF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соблюдение требуемой величины усилия, прикладываемого к инструменту с учётом технологических требований;</w:t>
      </w:r>
    </w:p>
    <w:p w14:paraId="0592B0CA" w14:textId="77777777" w:rsidR="00D52FBF" w:rsidRPr="00D52FBF" w:rsidRDefault="00D52FBF" w:rsidP="00D52FBF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D52FBF">
        <w:rPr>
          <w:rFonts w:ascii="Times New Roman" w:hAnsi="Times New Roman" w:cs="Times New Roman"/>
          <w:sz w:val="24"/>
          <w:szCs w:val="24"/>
        </w:rPr>
        <w:t>— развитие глазомера;</w:t>
      </w:r>
    </w:p>
    <w:p w14:paraId="6794E99B" w14:textId="77777777" w:rsidR="00D52FBF" w:rsidRDefault="00D52FBF" w:rsidP="00D52FBF">
      <w:pPr>
        <w:pStyle w:val="1"/>
        <w:shd w:val="clear" w:color="auto" w:fill="auto"/>
        <w:jc w:val="both"/>
      </w:pPr>
      <w:r w:rsidRPr="00D52FBF">
        <w:rPr>
          <w:rFonts w:ascii="Times New Roman" w:hAnsi="Times New Roman" w:cs="Times New Roman"/>
          <w:sz w:val="24"/>
          <w:szCs w:val="24"/>
        </w:rPr>
        <w:t>— развитие осязания, вкуса, обоняния.</w:t>
      </w:r>
    </w:p>
    <w:p w14:paraId="1C318B78" w14:textId="77777777" w:rsidR="00FF5D61" w:rsidRDefault="00FF5D61" w:rsidP="00FF5D61">
      <w:pPr>
        <w:pStyle w:val="a8"/>
        <w:jc w:val="center"/>
        <w:rPr>
          <w:rFonts w:ascii="Times New Roman" w:eastAsia="Calibri" w:hAnsi="Times New Roman" w:cs="Times New Roman"/>
          <w:b/>
        </w:rPr>
      </w:pPr>
    </w:p>
    <w:p w14:paraId="406A80D5" w14:textId="649DFE4C" w:rsidR="00FF5D61" w:rsidRPr="003B2E81" w:rsidRDefault="00FF5D61" w:rsidP="00FF5D61">
      <w:pPr>
        <w:pStyle w:val="a8"/>
        <w:jc w:val="center"/>
        <w:rPr>
          <w:rFonts w:ascii="Times New Roman" w:eastAsia="Calibri" w:hAnsi="Times New Roman" w:cs="Times New Roman"/>
          <w:b/>
        </w:rPr>
      </w:pPr>
      <w:bookmarkStart w:id="11" w:name="_Hlk81757483"/>
      <w:r w:rsidRPr="003B2E81">
        <w:rPr>
          <w:rFonts w:ascii="Times New Roman" w:eastAsia="Calibri" w:hAnsi="Times New Roman" w:cs="Times New Roman"/>
          <w:b/>
        </w:rPr>
        <w:t>РАЗДЕЛ 2.</w:t>
      </w:r>
    </w:p>
    <w:bookmarkEnd w:id="11"/>
    <w:p w14:paraId="14A61E33" w14:textId="77777777" w:rsidR="008157CA" w:rsidRDefault="00FF5D61" w:rsidP="008157CA">
      <w:pPr>
        <w:pStyle w:val="40"/>
        <w:shd w:val="clear" w:color="auto" w:fill="auto"/>
        <w:spacing w:after="0"/>
        <w:ind w:left="72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3B2E81">
        <w:rPr>
          <w:rFonts w:ascii="Times New Roman" w:hAnsi="Times New Roman" w:cs="Times New Roman"/>
          <w:sz w:val="24"/>
          <w:szCs w:val="24"/>
        </w:rPr>
        <w:t>СОДЕРЖАНИЕ УЧЕБНОГО ПРЕДМЕТА.</w:t>
      </w:r>
    </w:p>
    <w:p w14:paraId="3262460E" w14:textId="77777777" w:rsidR="008157CA" w:rsidRDefault="008157CA" w:rsidP="008157CA">
      <w:pPr>
        <w:pStyle w:val="40"/>
        <w:shd w:val="clear" w:color="auto" w:fill="auto"/>
        <w:spacing w:after="0"/>
        <w:ind w:left="72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692A8770" w14:textId="1F9AC49B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1. Методы и средства творческой и проектной деятельности.</w:t>
      </w:r>
    </w:p>
    <w:p w14:paraId="1FD3DD32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2. Производство.</w:t>
      </w:r>
    </w:p>
    <w:p w14:paraId="3F506890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3. Технология.</w:t>
      </w:r>
    </w:p>
    <w:p w14:paraId="3F05DA01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4. Техника</w:t>
      </w:r>
      <w:r w:rsidR="008157CA" w:rsidRPr="008157CA">
        <w:rPr>
          <w:rFonts w:ascii="Times New Roman" w:hAnsi="Times New Roman" w:cs="Times New Roman"/>
          <w:b w:val="0"/>
          <w:sz w:val="24"/>
          <w:szCs w:val="24"/>
        </w:rPr>
        <w:t>.</w:t>
      </w:r>
    </w:p>
    <w:p w14:paraId="4D6F480F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lastRenderedPageBreak/>
        <w:t>Модуль 5. Технологии получения, обработки, преобразования и ис</w:t>
      </w:r>
      <w:r w:rsidRPr="008157CA">
        <w:rPr>
          <w:rFonts w:ascii="Times New Roman" w:hAnsi="Times New Roman" w:cs="Times New Roman"/>
          <w:b w:val="0"/>
          <w:sz w:val="24"/>
          <w:szCs w:val="24"/>
        </w:rPr>
        <w:softHyphen/>
        <w:t>пользования материалов.</w:t>
      </w:r>
    </w:p>
    <w:p w14:paraId="58BAB219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6. Технологии обработки пищевых продуктов.</w:t>
      </w:r>
    </w:p>
    <w:p w14:paraId="371FEE61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7. Технологии получения, преобразования и использования энергии.</w:t>
      </w:r>
    </w:p>
    <w:p w14:paraId="6ED36496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>Модуль 8. Технологии получения, обработки и использования инфор</w:t>
      </w:r>
      <w:r w:rsidRPr="008157CA">
        <w:rPr>
          <w:rFonts w:ascii="Times New Roman" w:hAnsi="Times New Roman" w:cs="Times New Roman"/>
          <w:b w:val="0"/>
          <w:sz w:val="24"/>
          <w:szCs w:val="24"/>
        </w:rPr>
        <w:softHyphen/>
        <w:t>мации.</w:t>
      </w:r>
      <w:r w:rsidRPr="008157C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14:paraId="68C6D8EF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 xml:space="preserve">Модуль </w:t>
      </w:r>
      <w:r w:rsidRPr="008157CA">
        <w:rPr>
          <w:rFonts w:ascii="Times New Roman" w:hAnsi="Times New Roman" w:cs="Times New Roman"/>
          <w:b w:val="0"/>
          <w:sz w:val="24"/>
          <w:szCs w:val="24"/>
          <w:lang w:bidi="en-US"/>
        </w:rPr>
        <w:t xml:space="preserve">9. </w:t>
      </w:r>
      <w:r w:rsidRPr="008157CA">
        <w:rPr>
          <w:rFonts w:ascii="Times New Roman" w:hAnsi="Times New Roman" w:cs="Times New Roman"/>
          <w:b w:val="0"/>
          <w:sz w:val="24"/>
          <w:szCs w:val="24"/>
        </w:rPr>
        <w:t>Технологии растениеводства.</w:t>
      </w:r>
    </w:p>
    <w:p w14:paraId="21241146" w14:textId="77777777" w:rsidR="008157CA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 xml:space="preserve">Модуль </w:t>
      </w:r>
      <w:r w:rsidRPr="008157CA">
        <w:rPr>
          <w:rFonts w:ascii="Times New Roman" w:hAnsi="Times New Roman" w:cs="Times New Roman"/>
          <w:b w:val="0"/>
          <w:sz w:val="24"/>
          <w:szCs w:val="24"/>
          <w:lang w:bidi="en-US"/>
        </w:rPr>
        <w:t xml:space="preserve">10. </w:t>
      </w:r>
      <w:r w:rsidRPr="008157CA">
        <w:rPr>
          <w:rFonts w:ascii="Times New Roman" w:hAnsi="Times New Roman" w:cs="Times New Roman"/>
          <w:b w:val="0"/>
          <w:sz w:val="24"/>
          <w:szCs w:val="24"/>
        </w:rPr>
        <w:t>Технологии животноводства.</w:t>
      </w:r>
    </w:p>
    <w:p w14:paraId="49F330E7" w14:textId="22A8E9A9" w:rsidR="00FF5D61" w:rsidRPr="008157CA" w:rsidRDefault="00FF5D61" w:rsidP="008157CA">
      <w:pPr>
        <w:pStyle w:val="40"/>
        <w:shd w:val="clear" w:color="auto" w:fill="auto"/>
        <w:spacing w:after="0"/>
        <w:ind w:firstLine="0"/>
        <w:rPr>
          <w:rFonts w:ascii="Times New Roman" w:hAnsi="Times New Roman" w:cs="Times New Roman"/>
          <w:b w:val="0"/>
          <w:sz w:val="24"/>
          <w:szCs w:val="24"/>
        </w:rPr>
      </w:pPr>
      <w:r w:rsidRPr="008157CA">
        <w:rPr>
          <w:rFonts w:ascii="Times New Roman" w:hAnsi="Times New Roman" w:cs="Times New Roman"/>
          <w:b w:val="0"/>
          <w:sz w:val="24"/>
          <w:szCs w:val="24"/>
        </w:rPr>
        <w:t xml:space="preserve">Модуль </w:t>
      </w:r>
      <w:r w:rsidRPr="008157CA">
        <w:rPr>
          <w:rFonts w:ascii="Times New Roman" w:hAnsi="Times New Roman" w:cs="Times New Roman"/>
          <w:b w:val="0"/>
          <w:sz w:val="24"/>
          <w:szCs w:val="24"/>
          <w:lang w:bidi="en-US"/>
        </w:rPr>
        <w:t xml:space="preserve">11. </w:t>
      </w:r>
      <w:r w:rsidRPr="008157CA">
        <w:rPr>
          <w:rFonts w:ascii="Times New Roman" w:hAnsi="Times New Roman" w:cs="Times New Roman"/>
          <w:b w:val="0"/>
          <w:sz w:val="24"/>
          <w:szCs w:val="24"/>
        </w:rPr>
        <w:t>Социальные технологии.</w:t>
      </w:r>
    </w:p>
    <w:p w14:paraId="148E455F" w14:textId="77777777" w:rsid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6D344E5" w14:textId="3133353D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b/>
          <w:bCs/>
          <w:sz w:val="24"/>
          <w:szCs w:val="24"/>
        </w:rPr>
        <w:t>Теоретические сведения</w:t>
      </w:r>
      <w:r w:rsidRPr="00FD1EE1">
        <w:rPr>
          <w:rFonts w:ascii="Times New Roman" w:hAnsi="Times New Roman" w:cs="Times New Roman"/>
          <w:sz w:val="24"/>
          <w:szCs w:val="24"/>
        </w:rPr>
        <w:t>. Введение в творческий проект. Подготови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тельный этап. Конструкторский этап. Технологический этап. Этап изго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товления изделия. Заключительный этап.</w:t>
      </w:r>
    </w:p>
    <w:p w14:paraId="3206DB83" w14:textId="77777777" w:rsidR="00FD1EE1" w:rsidRPr="00FD1EE1" w:rsidRDefault="00FD1EE1" w:rsidP="00FD1EE1">
      <w:pPr>
        <w:spacing w:line="240" w:lineRule="auto"/>
        <w:rPr>
          <w:rFonts w:ascii="Times New Roman" w:hAnsi="Times New Roman" w:cs="Times New Roman"/>
        </w:rPr>
      </w:pPr>
    </w:p>
    <w:p w14:paraId="4C1FEDA8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Труд как основа производства. Предметы труда. Сырьё как предмет труда. Промышленное сырьё. Сельскохозяйственное и растительное сырьё. Вторичное сырьё и полуфабрикаты. Энергия как предмет труда. Информация как предмет труда.</w:t>
      </w:r>
    </w:p>
    <w:p w14:paraId="7FED214A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Объекты сельскохозяйственных технологий как предмет труда. Объекты социальных технологий как предмет труда.</w:t>
      </w:r>
    </w:p>
    <w:p w14:paraId="47231D3A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Основные признаки технологии. Технологическая, трудовая и произ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водственная дисциплина. Техническая и технологическая документация.</w:t>
      </w:r>
    </w:p>
    <w:p w14:paraId="292511F7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Понятие о технической системе. Рабочие органы технических систем (машин). Двигатели технических систем (машин). Механическая транс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миссия в технических системах. Электрическая, гидравлическая и пнев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матическая трансмиссия в технических системах.</w:t>
      </w:r>
    </w:p>
    <w:p w14:paraId="0E2EE6AF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Технологии резания. Технологии пластического формования матери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алов. Основные технологии обработки древесных материалов ручными инструментами. Основные технологии обработки металлов и пластмасс ручными инструментами. Основные технологии механической обработки строительных материалов ручными инструментами.</w:t>
      </w:r>
    </w:p>
    <w:p w14:paraId="385472A9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Технологии механического соединения деталей из древесных матери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алов и металлов. Технологии соединения деталей с помощью клея. Тех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нологии соединения деталей и элементов конструкций из строительных материалов. Особенности технологий соединения деталей из текстильных материалов и кожи. Технологии влажно-тепловых операций при изготов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лении изделий из ткани и кожи.</w:t>
      </w:r>
    </w:p>
    <w:p w14:paraId="1ABF81E2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Технологии наклеивания покрытий. Технологии окрашивания и лаки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рования. Технологии нанесения покрытий на детали и конструкции из строительных материалов.</w:t>
      </w:r>
    </w:p>
    <w:p w14:paraId="3FE66F54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Основы рационального (здорового) питания. Технология производства молока и приготовления продуктов и блюд из него. Технология производства кисломолочных продуктов и приготовление блюд из них. Технология производства кулинарных изделий из круп, бобовых культур. Технология приготовления блюд из круп и бобовых. Технология производства макаронных изделий и приготовление блюд из них.</w:t>
      </w:r>
    </w:p>
    <w:p w14:paraId="0649B426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Что такое тепловая энергия. Методы и средства получения тепловой энергии. Преобразование тепловой энергии в другие виды энергии и ра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боту. Передача тепловой энергии. Аккумулирование тепловой энергии.</w:t>
      </w:r>
    </w:p>
    <w:p w14:paraId="5490C5FC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Восприятие информации. Кодирование информации при передаче све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дений. Сигналы и знаки при кодировании информации. Символы как средство кодирования информации.</w:t>
      </w:r>
    </w:p>
    <w:p w14:paraId="51082685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Дикорастущие растения, используемые человеком. Заготовка сырья дикорастущих растений. Переработка и применение сырья дикорастущих растений. Влияние экологических факторов на урожайность дикорасту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щих растений. Условия и методы сохранения природной среды.</w:t>
      </w:r>
    </w:p>
    <w:p w14:paraId="40BA8B37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Технологии получения животноводческой продукции и её основные элементы. Содержание животных — элемент технологии производства животноводческой продукции.</w:t>
      </w:r>
    </w:p>
    <w:p w14:paraId="4F7BA116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Виды социальных технологий. Технологии коммуникации. Структура процесса коммуникации.</w:t>
      </w:r>
    </w:p>
    <w:p w14:paraId="5C58297B" w14:textId="310809AE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b/>
          <w:bCs/>
          <w:sz w:val="24"/>
          <w:szCs w:val="24"/>
        </w:rPr>
        <w:t>Практические работы</w:t>
      </w:r>
      <w:r w:rsidRPr="00FD1EE1">
        <w:rPr>
          <w:rFonts w:ascii="Times New Roman" w:hAnsi="Times New Roman" w:cs="Times New Roman"/>
          <w:sz w:val="24"/>
          <w:szCs w:val="24"/>
        </w:rPr>
        <w:t>. Составление перечня и краткой характеристи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ки этапов проектирования конкретного продукта труда.</w:t>
      </w:r>
    </w:p>
    <w:p w14:paraId="3D3C2FB2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Сбор дополнительной информации в Интернете и справочной литера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туре о составляющих производства. Ознакомление с образцами предметов труда. Проведение наблюдений. Экскурсии на производство. Подготовка рефератов.</w:t>
      </w:r>
    </w:p>
    <w:p w14:paraId="48FE9B9A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Сбор дополнительной информации в Интернете и справочной литера</w:t>
      </w:r>
      <w:r w:rsidRPr="00FD1EE1">
        <w:rPr>
          <w:rFonts w:ascii="Times New Roman" w:hAnsi="Times New Roman" w:cs="Times New Roman"/>
          <w:sz w:val="24"/>
          <w:szCs w:val="24"/>
        </w:rPr>
        <w:softHyphen/>
        <w:t xml:space="preserve">туре о технологической </w:t>
      </w:r>
      <w:r w:rsidRPr="00FD1EE1">
        <w:rPr>
          <w:rFonts w:ascii="Times New Roman" w:hAnsi="Times New Roman" w:cs="Times New Roman"/>
          <w:sz w:val="24"/>
          <w:szCs w:val="24"/>
        </w:rPr>
        <w:lastRenderedPageBreak/>
        <w:t>дисциплине. Чтение и выполнение технических рисунков, эскизов, чертежей. Чтение и составление технологических карт.</w:t>
      </w:r>
    </w:p>
    <w:p w14:paraId="6AA437E9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Ознакомление с конструкцией и принципами работы рабочих органов различных видов техники.</w:t>
      </w:r>
    </w:p>
    <w:p w14:paraId="3901E519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Упражнения, практические работы по резанию, пластическому фор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мованию различных материалов при изготовлении и сборке деталей для простых изделий из бумаги, картона, пластмасс, древесины и древесных материалов, текстильных материалов, чёрных и цветных металлов. Ор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ганизация экскурсий и интегрированных уроков с учреждениями СПО соответствующего профиля.</w:t>
      </w:r>
    </w:p>
    <w:p w14:paraId="18BEC8CD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Определение количества и состава продуктов, обеспечивающих су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точную потребность человека в минеральных веществах. Определение доброкачественности пищевых продуктов органолептическим методом и экспресс-методом химического анализа.</w:t>
      </w:r>
    </w:p>
    <w:p w14:paraId="6A2A1658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Сбор дополнительной информации в Интернете и справочной литера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туре об областях получения и применения тепловой энергии. Ознакомле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ние с бытовыми техническими средствами получения тепловой энергии и их испытание.</w:t>
      </w:r>
    </w:p>
    <w:p w14:paraId="6BA81ECF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Чтение и запись информации различными средствами её отображения.</w:t>
      </w:r>
    </w:p>
    <w:p w14:paraId="2BB2DA2B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Классификация дикорастущих растений по группам. Выполнение тех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нологий подготовки и закладки сырья дикорастущих растений на хране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ние. Овладение основными методами переработки сырья дикорастущих растений.</w:t>
      </w:r>
    </w:p>
    <w:p w14:paraId="07687DEA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Реферативное описание технологии разведения комнатных домашних животных на основе личного опыта, опыта друзей и знакомых, справоч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ной литературы и информации в Интернете.</w:t>
      </w:r>
    </w:p>
    <w:p w14:paraId="4EB328C3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Разработка технологий общения при конфликтных ситуациях. Разра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ботка сценариев проведения семейных и общественных мероприятий.</w:t>
      </w:r>
    </w:p>
    <w:p w14:paraId="4A2FA7DE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Ознакомление с устройством и назначением ручных электрифициро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ванных инструментов. Упражнения по пользованию инструментами.</w:t>
      </w:r>
    </w:p>
    <w:p w14:paraId="2147C020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Практические работы по изготовлению проектных изделий из фольги. Изготовление изделий из папье-маше.</w:t>
      </w:r>
    </w:p>
    <w:p w14:paraId="58A2423F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Разметка и сверление отверстий в образцах из дерева, металла, пласт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массы. Практические работы по обработке текстильных материалов из натуральных волокон животного происхождения с помощью ручных ин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струментов, приспособлений, машин. Изготовление проектных изделий из ткани и кожи.</w:t>
      </w:r>
    </w:p>
    <w:p w14:paraId="63D454AF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Приготовление кулинарных блюд и органолептическая оценка их ка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чества.</w:t>
      </w:r>
    </w:p>
    <w:p w14:paraId="1797EFA0" w14:textId="1C682C95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Классификация дикорастущих растений по группам. Освоение техно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логий заготовки сырья дикорастущих растений в природной среде на при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мере растений своего региона. Выполнение по ГОСТу технологий подго</w:t>
      </w:r>
      <w:r w:rsidRPr="00FD1EE1">
        <w:rPr>
          <w:rFonts w:ascii="Times New Roman" w:hAnsi="Times New Roman" w:cs="Times New Roman"/>
          <w:sz w:val="24"/>
          <w:szCs w:val="24"/>
        </w:rPr>
        <w:softHyphen/>
        <w:t>товки и закладки сырья дикорастущих растений на хранение. Владение методами переработки сырья дикорастущих растений.</w:t>
      </w:r>
    </w:p>
    <w:p w14:paraId="3AD09E6C" w14:textId="77777777" w:rsidR="00FD1EE1" w:rsidRPr="00FD1EE1" w:rsidRDefault="00FD1EE1" w:rsidP="00FD1EE1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  <w:r w:rsidRPr="00FD1EE1">
        <w:rPr>
          <w:rFonts w:ascii="Times New Roman" w:hAnsi="Times New Roman" w:cs="Times New Roman"/>
          <w:sz w:val="24"/>
          <w:szCs w:val="24"/>
        </w:rPr>
        <w:t>Реферативное описание технологии разведения домашних и сельскохозяйственных животных на основе опыта своей семьи, семей своих друзей.</w:t>
      </w:r>
    </w:p>
    <w:p w14:paraId="13C3EAE3" w14:textId="6F9FD0D8" w:rsidR="00FF5D61" w:rsidRPr="00FF5D61" w:rsidRDefault="00FF5D61" w:rsidP="008157CA">
      <w:pPr>
        <w:pStyle w:val="1"/>
        <w:shd w:val="clear" w:color="auto" w:fill="auto"/>
        <w:jc w:val="both"/>
        <w:rPr>
          <w:rFonts w:ascii="Times New Roman" w:hAnsi="Times New Roman" w:cs="Times New Roman"/>
          <w:sz w:val="24"/>
          <w:szCs w:val="24"/>
        </w:rPr>
      </w:pPr>
    </w:p>
    <w:p w14:paraId="34512ADC" w14:textId="28E5FAD0" w:rsidR="002E1799" w:rsidRDefault="002E1799" w:rsidP="001C1101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6AF64A63" w14:textId="77777777" w:rsidR="002E1799" w:rsidRPr="003B2E81" w:rsidRDefault="002E1799" w:rsidP="002E1799">
      <w:pPr>
        <w:jc w:val="center"/>
        <w:rPr>
          <w:rFonts w:ascii="Times New Roman" w:eastAsia="Times New Roman" w:hAnsi="Times New Roman" w:cs="Times New Roman"/>
          <w:b/>
        </w:rPr>
      </w:pPr>
      <w:r w:rsidRPr="003B2E81">
        <w:rPr>
          <w:rFonts w:ascii="Times New Roman" w:eastAsia="Times New Roman" w:hAnsi="Times New Roman" w:cs="Times New Roman"/>
          <w:b/>
        </w:rPr>
        <w:t xml:space="preserve">РАЗДЕЛ 3. </w:t>
      </w:r>
    </w:p>
    <w:p w14:paraId="19D3BC94" w14:textId="6C77FFD4" w:rsidR="002E1799" w:rsidRDefault="002E1799" w:rsidP="009D4FAB">
      <w:pPr>
        <w:jc w:val="center"/>
        <w:rPr>
          <w:rFonts w:ascii="Times New Roman" w:eastAsia="Times New Roman" w:hAnsi="Times New Roman" w:cs="Times New Roman"/>
          <w:b/>
        </w:rPr>
      </w:pPr>
      <w:r w:rsidRPr="003B2E81">
        <w:rPr>
          <w:rFonts w:ascii="Times New Roman" w:eastAsia="Times New Roman" w:hAnsi="Times New Roman" w:cs="Times New Roman"/>
          <w:b/>
        </w:rPr>
        <w:t>ТЕМАТИЧЕСКОЕ ПЛАНИРОВАНИЕ</w:t>
      </w:r>
    </w:p>
    <w:tbl>
      <w:tblPr>
        <w:tblOverlap w:val="never"/>
        <w:tblW w:w="994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05"/>
        <w:gridCol w:w="1040"/>
      </w:tblGrid>
      <w:tr w:rsidR="009D4FAB" w:rsidRPr="00B123DD" w14:paraId="4F72C134" w14:textId="77777777" w:rsidTr="0036116C">
        <w:trPr>
          <w:trHeight w:val="587"/>
        </w:trPr>
        <w:tc>
          <w:tcPr>
            <w:tcW w:w="8905" w:type="dxa"/>
            <w:shd w:val="clear" w:color="auto" w:fill="FFFFFF"/>
          </w:tcPr>
          <w:p w14:paraId="215346A1" w14:textId="77777777" w:rsidR="009D4FAB" w:rsidRPr="00B123DD" w:rsidRDefault="009D4FAB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DD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Разделы </w:t>
            </w:r>
          </w:p>
        </w:tc>
        <w:tc>
          <w:tcPr>
            <w:tcW w:w="1040" w:type="dxa"/>
            <w:shd w:val="clear" w:color="auto" w:fill="FFFFFF"/>
          </w:tcPr>
          <w:p w14:paraId="12C94BEF" w14:textId="77777777" w:rsidR="009D4FAB" w:rsidRPr="00B123DD" w:rsidRDefault="009D4FAB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DD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 xml:space="preserve">Кол-во часов </w:t>
            </w:r>
          </w:p>
        </w:tc>
      </w:tr>
      <w:tr w:rsidR="009D4FAB" w:rsidRPr="00B123DD" w14:paraId="382238BB" w14:textId="77777777" w:rsidTr="0036116C">
        <w:trPr>
          <w:trHeight w:hRule="exact" w:val="602"/>
        </w:trPr>
        <w:tc>
          <w:tcPr>
            <w:tcW w:w="8905" w:type="dxa"/>
            <w:shd w:val="clear" w:color="auto" w:fill="FFFFFF"/>
          </w:tcPr>
          <w:p w14:paraId="006AB645" w14:textId="6AF5273E" w:rsidR="009D4FAB" w:rsidRPr="0036116C" w:rsidRDefault="0036116C" w:rsidP="009D4FAB">
            <w:pPr>
              <w:pStyle w:val="a8"/>
              <w:ind w:left="1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 xml:space="preserve">РАЗДЕЛ 1. </w:t>
            </w:r>
            <w:r w:rsidRPr="00361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МЕТОДЫ И СРЕДСТВА ТВОРЧЕСКОЙ И ПРОЕКТНОЙ ДЕЯТЕЛЬНОСТИ.</w:t>
            </w:r>
          </w:p>
          <w:p w14:paraId="18DF2865" w14:textId="77777777" w:rsidR="009D4FAB" w:rsidRPr="0036116C" w:rsidRDefault="009D4FAB" w:rsidP="009D4FAB">
            <w:pPr>
              <w:pStyle w:val="a8"/>
              <w:ind w:left="1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FFFFFF"/>
          </w:tcPr>
          <w:p w14:paraId="441D6E6E" w14:textId="4D1AFBE9" w:rsidR="009D4FAB" w:rsidRPr="00B123DD" w:rsidRDefault="00420739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4FAB" w:rsidRPr="00B123DD" w14:paraId="7FCD57F1" w14:textId="77777777" w:rsidTr="0036116C">
        <w:trPr>
          <w:trHeight w:hRule="exact" w:val="374"/>
        </w:trPr>
        <w:tc>
          <w:tcPr>
            <w:tcW w:w="8905" w:type="dxa"/>
            <w:shd w:val="clear" w:color="auto" w:fill="FFFFFF"/>
          </w:tcPr>
          <w:p w14:paraId="13E73A19" w14:textId="362BA36C" w:rsidR="009D4FAB" w:rsidRPr="0036116C" w:rsidRDefault="0036116C" w:rsidP="009D4FAB">
            <w:pPr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>РАЗДЕЛ 2.</w:t>
            </w:r>
            <w:r w:rsidRPr="003611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ПРОИЗВОДСТВО.</w:t>
            </w:r>
          </w:p>
        </w:tc>
        <w:tc>
          <w:tcPr>
            <w:tcW w:w="1040" w:type="dxa"/>
            <w:shd w:val="clear" w:color="auto" w:fill="FFFFFF"/>
          </w:tcPr>
          <w:p w14:paraId="28AC9498" w14:textId="4D8E2807" w:rsidR="009D4FAB" w:rsidRPr="00B123DD" w:rsidRDefault="00420739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4FAB" w:rsidRPr="00B123DD" w14:paraId="12600943" w14:textId="77777777" w:rsidTr="0036116C">
        <w:trPr>
          <w:trHeight w:hRule="exact" w:val="366"/>
        </w:trPr>
        <w:tc>
          <w:tcPr>
            <w:tcW w:w="8905" w:type="dxa"/>
            <w:shd w:val="clear" w:color="auto" w:fill="FFFFFF"/>
          </w:tcPr>
          <w:p w14:paraId="03B3B8C2" w14:textId="3E7990EC" w:rsidR="009D4FAB" w:rsidRPr="0036116C" w:rsidRDefault="0036116C" w:rsidP="009D4FAB">
            <w:pPr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  <w:r w:rsidRPr="0036116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ТЕХНОЛОГИЯ.</w:t>
            </w:r>
          </w:p>
          <w:p w14:paraId="20C395DD" w14:textId="77777777" w:rsidR="009D4FAB" w:rsidRPr="0036116C" w:rsidRDefault="009D4FAB" w:rsidP="009D4FAB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FFFFFF"/>
          </w:tcPr>
          <w:p w14:paraId="0A58F949" w14:textId="30F2A5F2" w:rsidR="009D4FAB" w:rsidRPr="00B123DD" w:rsidRDefault="00420739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4FAB" w:rsidRPr="00B123DD" w14:paraId="6246A464" w14:textId="77777777" w:rsidTr="0036116C">
        <w:trPr>
          <w:trHeight w:hRule="exact" w:val="343"/>
        </w:trPr>
        <w:tc>
          <w:tcPr>
            <w:tcW w:w="8905" w:type="dxa"/>
            <w:shd w:val="clear" w:color="auto" w:fill="FFFFFF"/>
          </w:tcPr>
          <w:p w14:paraId="09501B78" w14:textId="75A8763E" w:rsidR="009D4FAB" w:rsidRPr="0036116C" w:rsidRDefault="0036116C" w:rsidP="009D4FAB">
            <w:pPr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 xml:space="preserve">РАЗДЕЛ 4. </w:t>
            </w:r>
            <w:r w:rsidRPr="0036116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ТЕХНИКА.</w:t>
            </w:r>
          </w:p>
          <w:p w14:paraId="613A930C" w14:textId="77777777" w:rsidR="009D4FAB" w:rsidRPr="0036116C" w:rsidRDefault="009D4FAB" w:rsidP="009D4FAB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FFFFFF"/>
          </w:tcPr>
          <w:p w14:paraId="1F282601" w14:textId="714DEEAF" w:rsidR="009D4FAB" w:rsidRPr="00B123DD" w:rsidRDefault="00420739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4FAB" w:rsidRPr="00B123DD" w14:paraId="27042341" w14:textId="77777777" w:rsidTr="0036116C">
        <w:trPr>
          <w:trHeight w:hRule="exact" w:val="681"/>
        </w:trPr>
        <w:tc>
          <w:tcPr>
            <w:tcW w:w="8905" w:type="dxa"/>
            <w:shd w:val="clear" w:color="auto" w:fill="FFFFFF"/>
          </w:tcPr>
          <w:p w14:paraId="4B1D7ABA" w14:textId="452DB507" w:rsidR="009D4FAB" w:rsidRPr="0036116C" w:rsidRDefault="0036116C" w:rsidP="009D4FAB">
            <w:pPr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>РАЗДЕЛ 5.</w:t>
            </w:r>
            <w:r w:rsidRPr="0036116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 xml:space="preserve"> ТЕХНОЛОГИИ ПОЛУЧЕНИЯ, ОБРАБОТКИ, ПРЕОБРАЗОВАНИЯ И ИСПОЛЬЗОВАНИЯ МАТЕРИАЛОВ.</w:t>
            </w:r>
          </w:p>
          <w:p w14:paraId="44FA08B6" w14:textId="77777777" w:rsidR="009D4FAB" w:rsidRPr="0036116C" w:rsidRDefault="009D4FAB" w:rsidP="009D4FAB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FFFFFF"/>
          </w:tcPr>
          <w:p w14:paraId="472D1179" w14:textId="7E991C0F" w:rsidR="009D4FAB" w:rsidRPr="00B123DD" w:rsidRDefault="00420739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D4FAB" w:rsidRPr="00B123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4FAB" w:rsidRPr="00B123DD" w14:paraId="5C256FF0" w14:textId="77777777" w:rsidTr="0036116C">
        <w:trPr>
          <w:trHeight w:hRule="exact" w:val="376"/>
        </w:trPr>
        <w:tc>
          <w:tcPr>
            <w:tcW w:w="8905" w:type="dxa"/>
            <w:shd w:val="clear" w:color="auto" w:fill="FFFFFF"/>
          </w:tcPr>
          <w:p w14:paraId="64C93559" w14:textId="21738F0B" w:rsidR="009D4FAB" w:rsidRPr="0036116C" w:rsidRDefault="0036116C" w:rsidP="009D4FAB">
            <w:pPr>
              <w:ind w:left="1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РАЗДЕЛ 6. </w:t>
            </w:r>
            <w:r w:rsidRPr="0036116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>ТЕХНОЛОГИИ ОБРАБОТКИ ПИЩЕВЫХ ПРОДУКТОВ.</w:t>
            </w:r>
          </w:p>
          <w:p w14:paraId="16109524" w14:textId="77777777" w:rsidR="009D4FAB" w:rsidRPr="0036116C" w:rsidRDefault="009D4FAB" w:rsidP="009D4FAB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FFFFFF"/>
          </w:tcPr>
          <w:p w14:paraId="15363895" w14:textId="084887B2" w:rsidR="009D4FAB" w:rsidRPr="00B123DD" w:rsidRDefault="00420739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9D4FAB" w:rsidRPr="00B123DD" w14:paraId="52261FAE" w14:textId="77777777" w:rsidTr="0036116C">
        <w:trPr>
          <w:trHeight w:hRule="exact" w:val="560"/>
        </w:trPr>
        <w:tc>
          <w:tcPr>
            <w:tcW w:w="8905" w:type="dxa"/>
            <w:shd w:val="clear" w:color="auto" w:fill="FFFFFF"/>
          </w:tcPr>
          <w:p w14:paraId="0A5D38BE" w14:textId="5EB064D2" w:rsidR="009D4FAB" w:rsidRPr="0036116C" w:rsidRDefault="0036116C" w:rsidP="00420739">
            <w:pPr>
              <w:pStyle w:val="ac"/>
              <w:shd w:val="clear" w:color="auto" w:fill="auto"/>
              <w:ind w:left="136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7.  </w:t>
            </w:r>
            <w:r w:rsidRPr="0036116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>ТЕХНОЛОГИИ ПОЛУЧЕНИЯ, ПРЕОБРАЗОВАНИЯ И ИСПОЛЬЗОВАНИЯ ЭНЕРГИИ.</w:t>
            </w:r>
          </w:p>
        </w:tc>
        <w:tc>
          <w:tcPr>
            <w:tcW w:w="1040" w:type="dxa"/>
            <w:shd w:val="clear" w:color="auto" w:fill="FFFFFF"/>
          </w:tcPr>
          <w:p w14:paraId="35567DD5" w14:textId="162EB666" w:rsidR="009D4FAB" w:rsidRPr="00B123DD" w:rsidRDefault="00420739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4FAB" w:rsidRPr="00B123DD" w14:paraId="2B355CD5" w14:textId="77777777" w:rsidTr="0036116C">
        <w:trPr>
          <w:trHeight w:hRule="exact" w:val="384"/>
        </w:trPr>
        <w:tc>
          <w:tcPr>
            <w:tcW w:w="8905" w:type="dxa"/>
            <w:shd w:val="clear" w:color="auto" w:fill="FFFFFF"/>
          </w:tcPr>
          <w:p w14:paraId="1B9A451B" w14:textId="2531ABD8" w:rsidR="009D4FAB" w:rsidRPr="0036116C" w:rsidRDefault="0036116C" w:rsidP="009D4FAB">
            <w:pPr>
              <w:pStyle w:val="a8"/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 xml:space="preserve">РАЗДЕЛ 8.  </w:t>
            </w:r>
            <w:r w:rsidRPr="0036116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>ТЕХНОЛОГИИ ПОЛУЧЕНИЯ, ОБРАБОТКИ И ИСПОЛЬЗОВАНИЯ ИНФОРМАЦИИ.</w:t>
            </w:r>
          </w:p>
          <w:p w14:paraId="0859F00F" w14:textId="77777777" w:rsidR="009D4FAB" w:rsidRPr="0036116C" w:rsidRDefault="009D4FAB" w:rsidP="009D4FAB">
            <w:pPr>
              <w:pStyle w:val="ac"/>
              <w:shd w:val="clear" w:color="auto" w:fill="auto"/>
              <w:tabs>
                <w:tab w:val="left" w:pos="3062"/>
              </w:tabs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FFFFFF"/>
          </w:tcPr>
          <w:p w14:paraId="7D5B1B5B" w14:textId="19FC28D2" w:rsidR="009D4FAB" w:rsidRPr="00B123DD" w:rsidRDefault="00420739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D4FAB" w:rsidRPr="00B123DD" w14:paraId="356B4111" w14:textId="77777777" w:rsidTr="0036116C">
        <w:trPr>
          <w:trHeight w:hRule="exact" w:val="390"/>
        </w:trPr>
        <w:tc>
          <w:tcPr>
            <w:tcW w:w="8905" w:type="dxa"/>
            <w:shd w:val="clear" w:color="auto" w:fill="FFFFFF"/>
          </w:tcPr>
          <w:p w14:paraId="39372B13" w14:textId="478755F7" w:rsidR="009D4FAB" w:rsidRPr="0036116C" w:rsidRDefault="0036116C" w:rsidP="009D4FAB">
            <w:pPr>
              <w:ind w:left="133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 xml:space="preserve">РАЗДЕЛ 9. </w:t>
            </w:r>
            <w:r w:rsidRPr="0036116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 xml:space="preserve">ТЕХНОЛОГИИ РАСТЕНИЕВОДСТВА.  </w:t>
            </w:r>
          </w:p>
          <w:p w14:paraId="147C4DA0" w14:textId="77777777" w:rsidR="009D4FAB" w:rsidRPr="0036116C" w:rsidRDefault="009D4FAB" w:rsidP="009D4FAB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shd w:val="clear" w:color="auto" w:fill="FFFFFF"/>
          </w:tcPr>
          <w:p w14:paraId="7FBA9ECE" w14:textId="77777777" w:rsidR="009D4FAB" w:rsidRPr="00B123DD" w:rsidRDefault="009D4FAB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23D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9D4FAB" w:rsidRPr="00B123DD" w14:paraId="23407B74" w14:textId="77777777" w:rsidTr="0036116C">
        <w:trPr>
          <w:trHeight w:hRule="exact" w:val="378"/>
        </w:trPr>
        <w:tc>
          <w:tcPr>
            <w:tcW w:w="8905" w:type="dxa"/>
            <w:shd w:val="clear" w:color="auto" w:fill="FFFFFF"/>
          </w:tcPr>
          <w:p w14:paraId="58EDF743" w14:textId="4E07979D" w:rsidR="009D4FAB" w:rsidRPr="0036116C" w:rsidRDefault="0036116C" w:rsidP="009D4FAB">
            <w:pPr>
              <w:pStyle w:val="ac"/>
              <w:shd w:val="clear" w:color="auto" w:fill="auto"/>
              <w:tabs>
                <w:tab w:val="left" w:pos="4998"/>
              </w:tabs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10.  </w:t>
            </w:r>
            <w:r w:rsidRPr="0036116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>ТЕХНОЛОГИИ ЖИВОТНОВОДСТВА.</w:t>
            </w:r>
            <w:r w:rsidRPr="0036116C"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</w:rPr>
              <w:t xml:space="preserve">  </w:t>
            </w:r>
          </w:p>
        </w:tc>
        <w:tc>
          <w:tcPr>
            <w:tcW w:w="1040" w:type="dxa"/>
            <w:shd w:val="clear" w:color="auto" w:fill="FFFFFF"/>
          </w:tcPr>
          <w:p w14:paraId="3C339DFB" w14:textId="58F61434" w:rsidR="009D4FAB" w:rsidRPr="00B123DD" w:rsidRDefault="00420739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D4FAB" w:rsidRPr="00B123DD" w14:paraId="5AEBEC29" w14:textId="77777777" w:rsidTr="0036116C">
        <w:trPr>
          <w:trHeight w:hRule="exact" w:val="377"/>
        </w:trPr>
        <w:tc>
          <w:tcPr>
            <w:tcW w:w="8905" w:type="dxa"/>
            <w:shd w:val="clear" w:color="auto" w:fill="FFFFFF"/>
          </w:tcPr>
          <w:p w14:paraId="7DB04440" w14:textId="7BC23D11" w:rsidR="009D4FAB" w:rsidRPr="0036116C" w:rsidRDefault="0036116C" w:rsidP="009D4FAB">
            <w:pPr>
              <w:pStyle w:val="ac"/>
              <w:shd w:val="clear" w:color="auto" w:fill="auto"/>
              <w:ind w:left="1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hAnsi="Times New Roman" w:cs="Times New Roman"/>
                <w:sz w:val="24"/>
                <w:szCs w:val="24"/>
              </w:rPr>
              <w:t xml:space="preserve">РАЗДЕЛ 11. </w:t>
            </w:r>
            <w:r w:rsidRPr="0036116C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  <w:t xml:space="preserve">СОЦИАЛЬНЫЕ ТЕХНОЛОГИИ. </w:t>
            </w:r>
          </w:p>
        </w:tc>
        <w:tc>
          <w:tcPr>
            <w:tcW w:w="1040" w:type="dxa"/>
            <w:shd w:val="clear" w:color="auto" w:fill="FFFFFF"/>
          </w:tcPr>
          <w:p w14:paraId="6E374F59" w14:textId="4262966B" w:rsidR="009D4FAB" w:rsidRPr="00B123DD" w:rsidRDefault="006F3E47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D4FAB" w:rsidRPr="00B123DD" w14:paraId="68E58588" w14:textId="77777777" w:rsidTr="0036116C">
        <w:trPr>
          <w:trHeight w:hRule="exact" w:val="520"/>
        </w:trPr>
        <w:tc>
          <w:tcPr>
            <w:tcW w:w="8905" w:type="dxa"/>
            <w:shd w:val="clear" w:color="auto" w:fill="FFFFFF"/>
          </w:tcPr>
          <w:p w14:paraId="0C078FAC" w14:textId="77777777" w:rsidR="009D4FAB" w:rsidRPr="0036116C" w:rsidRDefault="009D4FAB" w:rsidP="00FD1EE1">
            <w:pPr>
              <w:pStyle w:val="ac"/>
              <w:shd w:val="clear" w:color="auto" w:fill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116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040" w:type="dxa"/>
            <w:shd w:val="clear" w:color="auto" w:fill="FFFFFF"/>
          </w:tcPr>
          <w:p w14:paraId="191F82B1" w14:textId="6E9C0030" w:rsidR="009D4FAB" w:rsidRPr="006F3E47" w:rsidRDefault="006F3E47" w:rsidP="00FD1EE1">
            <w:pPr>
              <w:pStyle w:val="ac"/>
              <w:shd w:val="clear" w:color="auto" w:fill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bidi="en-US"/>
              </w:rPr>
              <w:t>70</w:t>
            </w:r>
          </w:p>
        </w:tc>
      </w:tr>
    </w:tbl>
    <w:p w14:paraId="529E6346" w14:textId="77777777" w:rsidR="009D4FAB" w:rsidRPr="001C1101" w:rsidRDefault="009D4FAB" w:rsidP="009D4FAB">
      <w:pPr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79538208" w14:textId="77777777" w:rsidR="00466A29" w:rsidRDefault="00466A29" w:rsidP="00095F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258D900" w14:textId="77777777" w:rsidR="00D52FBF" w:rsidRPr="003B2E81" w:rsidRDefault="00D52FBF" w:rsidP="00D52FBF">
      <w:pPr>
        <w:shd w:val="clear" w:color="auto" w:fill="FFFFFF"/>
        <w:adjustRightInd w:val="0"/>
        <w:jc w:val="center"/>
        <w:rPr>
          <w:rFonts w:ascii="Times New Roman" w:eastAsia="Calibri" w:hAnsi="Times New Roman" w:cs="Times New Roman"/>
          <w:b/>
        </w:rPr>
      </w:pPr>
      <w:bookmarkStart w:id="12" w:name="_Hlk81757678"/>
      <w:r w:rsidRPr="003B2E81">
        <w:rPr>
          <w:rFonts w:ascii="Times New Roman" w:eastAsia="Calibri" w:hAnsi="Times New Roman" w:cs="Times New Roman"/>
          <w:b/>
        </w:rPr>
        <w:t>РАЗДЕЛ 4.</w:t>
      </w:r>
    </w:p>
    <w:bookmarkEnd w:id="12"/>
    <w:p w14:paraId="258974C6" w14:textId="2C38DF1F" w:rsidR="00D52FBF" w:rsidRDefault="00D52FBF" w:rsidP="00D52FBF">
      <w:pPr>
        <w:shd w:val="clear" w:color="auto" w:fill="FFFFFF"/>
        <w:adjustRightInd w:val="0"/>
        <w:jc w:val="center"/>
        <w:rPr>
          <w:rFonts w:ascii="Times New Roman" w:eastAsia="Calibri" w:hAnsi="Times New Roman" w:cs="Times New Roman"/>
          <w:b/>
        </w:rPr>
      </w:pPr>
      <w:r w:rsidRPr="003B2E81">
        <w:rPr>
          <w:rFonts w:ascii="Times New Roman" w:eastAsia="Calibri" w:hAnsi="Times New Roman" w:cs="Times New Roman"/>
          <w:b/>
        </w:rPr>
        <w:t>КАЛЕНДАРНО-ТЕМАТИЧЕСКОЕ ПЛАНИРОВАНИЕ НА УЧЕБНЫЙ ГОД</w:t>
      </w:r>
    </w:p>
    <w:p w14:paraId="52485926" w14:textId="22CA4CF4" w:rsidR="00526CAC" w:rsidRPr="002721C7" w:rsidRDefault="009F3644" w:rsidP="002721C7">
      <w:pPr>
        <w:shd w:val="clear" w:color="auto" w:fill="FFFFFF"/>
        <w:adjustRightInd w:val="0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Технология </w:t>
      </w:r>
      <w:r w:rsidR="002721C7">
        <w:rPr>
          <w:rFonts w:ascii="Times New Roman" w:eastAsia="Calibri" w:hAnsi="Times New Roman" w:cs="Times New Roman"/>
          <w:b/>
        </w:rPr>
        <w:t xml:space="preserve">6 – </w:t>
      </w:r>
      <w:r>
        <w:rPr>
          <w:rFonts w:ascii="Times New Roman" w:eastAsia="Calibri" w:hAnsi="Times New Roman" w:cs="Times New Roman"/>
          <w:b/>
        </w:rPr>
        <w:t>Б</w:t>
      </w:r>
      <w:r w:rsidR="002721C7">
        <w:rPr>
          <w:rFonts w:ascii="Times New Roman" w:eastAsia="Calibri" w:hAnsi="Times New Roman" w:cs="Times New Roman"/>
          <w:b/>
        </w:rPr>
        <w:t xml:space="preserve"> класс</w:t>
      </w:r>
    </w:p>
    <w:tbl>
      <w:tblPr>
        <w:tblStyle w:val="TableNormal"/>
        <w:tblW w:w="104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855"/>
        <w:gridCol w:w="855"/>
        <w:gridCol w:w="6271"/>
        <w:gridCol w:w="1853"/>
      </w:tblGrid>
      <w:tr w:rsidR="0036116C" w:rsidRPr="00BB6572" w14:paraId="55DBD52F" w14:textId="77777777" w:rsidTr="002721C7">
        <w:trPr>
          <w:trHeight w:val="193"/>
        </w:trPr>
        <w:tc>
          <w:tcPr>
            <w:tcW w:w="588" w:type="dxa"/>
            <w:vMerge w:val="restart"/>
            <w:tcBorders>
              <w:right w:val="single" w:sz="4" w:space="0" w:color="auto"/>
            </w:tcBorders>
          </w:tcPr>
          <w:p w14:paraId="27EF36B8" w14:textId="77777777" w:rsidR="0036116C" w:rsidRPr="00B75348" w:rsidRDefault="0036116C" w:rsidP="002721C7">
            <w:pPr>
              <w:pStyle w:val="TableParagraph"/>
              <w:ind w:left="-142" w:firstLine="142"/>
              <w:jc w:val="center"/>
            </w:pPr>
            <w:r w:rsidRPr="00B75348">
              <w:t>№</w:t>
            </w:r>
          </w:p>
          <w:p w14:paraId="1F12F541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proofErr w:type="spellStart"/>
            <w:r w:rsidRPr="00B75348">
              <w:t>урока</w:t>
            </w:r>
            <w:proofErr w:type="spellEnd"/>
          </w:p>
        </w:tc>
        <w:tc>
          <w:tcPr>
            <w:tcW w:w="17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7923C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  <w:lang w:val="ru-RU"/>
              </w:rPr>
            </w:pPr>
            <w:r w:rsidRPr="00BB6572">
              <w:rPr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6271" w:type="dxa"/>
            <w:vMerge w:val="restart"/>
            <w:tcBorders>
              <w:right w:val="single" w:sz="4" w:space="0" w:color="auto"/>
            </w:tcBorders>
          </w:tcPr>
          <w:p w14:paraId="7B91D68B" w14:textId="77777777" w:rsidR="0036116C" w:rsidRPr="00BB6572" w:rsidRDefault="0036116C" w:rsidP="002721C7">
            <w:pPr>
              <w:pStyle w:val="TableParagraph"/>
              <w:ind w:left="86" w:right="-295" w:firstLine="142"/>
              <w:jc w:val="center"/>
              <w:rPr>
                <w:sz w:val="24"/>
                <w:szCs w:val="24"/>
                <w:lang w:val="ru-RU"/>
              </w:rPr>
            </w:pPr>
            <w:r w:rsidRPr="00BB6572">
              <w:rPr>
                <w:sz w:val="24"/>
                <w:szCs w:val="24"/>
                <w:lang w:val="ru-RU"/>
              </w:rPr>
              <w:t xml:space="preserve">Тема урока </w:t>
            </w:r>
          </w:p>
        </w:tc>
        <w:tc>
          <w:tcPr>
            <w:tcW w:w="1853" w:type="dxa"/>
            <w:vMerge w:val="restart"/>
            <w:tcBorders>
              <w:left w:val="single" w:sz="4" w:space="0" w:color="auto"/>
            </w:tcBorders>
          </w:tcPr>
          <w:p w14:paraId="24E08F07" w14:textId="77777777" w:rsidR="0036116C" w:rsidRPr="00263F6C" w:rsidRDefault="0036116C" w:rsidP="002721C7">
            <w:pPr>
              <w:ind w:right="-29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Примечания</w:t>
            </w:r>
          </w:p>
        </w:tc>
      </w:tr>
      <w:tr w:rsidR="0036116C" w:rsidRPr="00BB6572" w14:paraId="4D972A5E" w14:textId="77777777" w:rsidTr="002721C7">
        <w:trPr>
          <w:trHeight w:val="333"/>
        </w:trPr>
        <w:tc>
          <w:tcPr>
            <w:tcW w:w="588" w:type="dxa"/>
            <w:vMerge/>
            <w:tcBorders>
              <w:right w:val="single" w:sz="4" w:space="0" w:color="auto"/>
            </w:tcBorders>
          </w:tcPr>
          <w:p w14:paraId="6D8E5D83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66AF2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  <w:lang w:val="ru-RU"/>
              </w:rPr>
            </w:pPr>
            <w:r w:rsidRPr="00BB6572">
              <w:rPr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</w:tcBorders>
          </w:tcPr>
          <w:p w14:paraId="50617F3C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  <w:lang w:val="ru-RU"/>
              </w:rPr>
            </w:pPr>
            <w:r w:rsidRPr="00BB6572">
              <w:rPr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6271" w:type="dxa"/>
            <w:vMerge/>
            <w:tcBorders>
              <w:right w:val="single" w:sz="4" w:space="0" w:color="auto"/>
            </w:tcBorders>
          </w:tcPr>
          <w:p w14:paraId="475AF8EA" w14:textId="77777777" w:rsidR="0036116C" w:rsidRPr="00BB6572" w:rsidRDefault="0036116C" w:rsidP="002721C7">
            <w:pPr>
              <w:pStyle w:val="TableParagraph"/>
              <w:ind w:left="86" w:right="-295" w:firstLine="142"/>
              <w:jc w:val="center"/>
              <w:rPr>
                <w:sz w:val="24"/>
                <w:szCs w:val="24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</w:tcBorders>
          </w:tcPr>
          <w:p w14:paraId="080BF3DD" w14:textId="77777777" w:rsidR="0036116C" w:rsidRPr="00BB6572" w:rsidRDefault="0036116C" w:rsidP="002721C7">
            <w:pPr>
              <w:ind w:left="86" w:right="-2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116C" w:rsidRPr="00BB6572" w14:paraId="51DF2949" w14:textId="77777777" w:rsidTr="0036116C">
        <w:trPr>
          <w:trHeight w:val="222"/>
        </w:trPr>
        <w:tc>
          <w:tcPr>
            <w:tcW w:w="10422" w:type="dxa"/>
            <w:gridSpan w:val="5"/>
          </w:tcPr>
          <w:p w14:paraId="3B41441F" w14:textId="77777777" w:rsidR="0036116C" w:rsidRPr="00BB6572" w:rsidRDefault="0036116C" w:rsidP="002721C7">
            <w:pPr>
              <w:pStyle w:val="af"/>
              <w:ind w:left="86" w:right="-295" w:firstLine="142"/>
              <w:jc w:val="center"/>
              <w:rPr>
                <w:lang w:val="ru-RU"/>
              </w:rPr>
            </w:pPr>
            <w:r w:rsidRPr="00BB6572">
              <w:rPr>
                <w:color w:val="221F1F"/>
                <w:w w:val="110"/>
                <w:lang w:val="ru-RU"/>
              </w:rPr>
              <w:t>Модуль1. Методы и средства творческой и проектной деятельности.</w:t>
            </w:r>
            <w:r>
              <w:rPr>
                <w:color w:val="221F1F"/>
                <w:w w:val="110"/>
                <w:lang w:val="ru-RU"/>
              </w:rPr>
              <w:t xml:space="preserve"> (4 часа)</w:t>
            </w:r>
          </w:p>
        </w:tc>
      </w:tr>
      <w:tr w:rsidR="0036116C" w:rsidRPr="00BB6572" w14:paraId="53A631B2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793FAF0E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371CD67" w14:textId="730422F3" w:rsidR="009F6065" w:rsidRDefault="009F6065" w:rsidP="009F606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  <w:p w14:paraId="1B2BAE9D" w14:textId="74F4EE95" w:rsidR="0036116C" w:rsidRPr="002721C7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75D680B1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bottom w:val="single" w:sz="4" w:space="0" w:color="auto"/>
              <w:right w:val="single" w:sz="4" w:space="0" w:color="auto"/>
            </w:tcBorders>
          </w:tcPr>
          <w:p w14:paraId="41140754" w14:textId="77777777" w:rsidR="0036116C" w:rsidRPr="00BB6572" w:rsidRDefault="0036116C" w:rsidP="0036116C">
            <w:pPr>
              <w:pStyle w:val="TableParagraph"/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spacing w:val="-3"/>
                <w:w w:val="115"/>
                <w:sz w:val="24"/>
                <w:szCs w:val="24"/>
                <w:lang w:val="ru-RU"/>
              </w:rPr>
              <w:t xml:space="preserve">Введение в творческий </w:t>
            </w:r>
            <w:r w:rsidRPr="00BB6572"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>про</w:t>
            </w:r>
            <w:r w:rsidRPr="00BB6572">
              <w:rPr>
                <w:color w:val="221F1F"/>
                <w:spacing w:val="-4"/>
                <w:w w:val="115"/>
                <w:sz w:val="24"/>
                <w:szCs w:val="24"/>
                <w:lang w:val="ru-RU"/>
              </w:rPr>
              <w:t xml:space="preserve">ект. Подготовительный </w:t>
            </w:r>
            <w:r w:rsidRPr="00BB6572">
              <w:rPr>
                <w:color w:val="221F1F"/>
                <w:spacing w:val="-3"/>
                <w:w w:val="115"/>
                <w:sz w:val="24"/>
                <w:szCs w:val="24"/>
                <w:lang w:val="ru-RU"/>
              </w:rPr>
              <w:t>этап.</w:t>
            </w:r>
          </w:p>
        </w:tc>
        <w:tc>
          <w:tcPr>
            <w:tcW w:w="1853" w:type="dxa"/>
            <w:tcBorders>
              <w:left w:val="single" w:sz="4" w:space="0" w:color="auto"/>
              <w:bottom w:val="single" w:sz="4" w:space="0" w:color="auto"/>
            </w:tcBorders>
          </w:tcPr>
          <w:p w14:paraId="3869F343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36116C" w:rsidRPr="00BB6572" w14:paraId="7538AE7D" w14:textId="77777777" w:rsidTr="002721C7">
        <w:trPr>
          <w:trHeight w:val="677"/>
        </w:trPr>
        <w:tc>
          <w:tcPr>
            <w:tcW w:w="588" w:type="dxa"/>
            <w:tcBorders>
              <w:right w:val="single" w:sz="4" w:space="0" w:color="auto"/>
            </w:tcBorders>
          </w:tcPr>
          <w:p w14:paraId="29CD6A22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86D667B" w14:textId="13CE78FC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  <w:r w:rsidR="009F6065">
              <w:rPr>
                <w:sz w:val="24"/>
                <w:szCs w:val="24"/>
                <w:lang w:val="ru-RU"/>
              </w:rPr>
              <w:t>7</w:t>
            </w:r>
            <w:r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28014524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auto"/>
              <w:right w:val="single" w:sz="4" w:space="0" w:color="auto"/>
            </w:tcBorders>
          </w:tcPr>
          <w:p w14:paraId="53C6425B" w14:textId="77777777" w:rsidR="0036116C" w:rsidRPr="00BB6572" w:rsidRDefault="0036116C" w:rsidP="0036116C">
            <w:pPr>
              <w:pStyle w:val="TableParagraph"/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1: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Составление перечня и краткой характеристики этапов проектирования конкретного продукта труда.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</w:tcPr>
          <w:p w14:paraId="77EC7373" w14:textId="77777777" w:rsidR="0036116C" w:rsidRPr="00BB6572" w:rsidRDefault="0036116C" w:rsidP="002721C7">
            <w:pPr>
              <w:ind w:left="86" w:right="-2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515ED2D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36116C" w:rsidRPr="00BB6572" w14:paraId="3A99FF1C" w14:textId="77777777" w:rsidTr="002721C7">
        <w:trPr>
          <w:trHeight w:val="222"/>
        </w:trPr>
        <w:tc>
          <w:tcPr>
            <w:tcW w:w="588" w:type="dxa"/>
            <w:tcBorders>
              <w:right w:val="single" w:sz="4" w:space="0" w:color="auto"/>
            </w:tcBorders>
          </w:tcPr>
          <w:p w14:paraId="1A8AD4C5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B1137A5" w14:textId="4B3506DC" w:rsidR="0036116C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2721C7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E90A9FB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auto"/>
              <w:right w:val="single" w:sz="4" w:space="0" w:color="auto"/>
            </w:tcBorders>
          </w:tcPr>
          <w:p w14:paraId="4ED5D162" w14:textId="77777777" w:rsidR="0036116C" w:rsidRPr="00BB6572" w:rsidRDefault="0036116C" w:rsidP="0036116C">
            <w:pPr>
              <w:pStyle w:val="TableParagraph"/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Конструкторский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этап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.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Технологический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этап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</w:tcPr>
          <w:p w14:paraId="7BCE7636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</w:rPr>
            </w:pPr>
          </w:p>
        </w:tc>
      </w:tr>
      <w:tr w:rsidR="0036116C" w:rsidRPr="00BB6572" w14:paraId="5F6A69B4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40DCBB00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6EFEC311" w14:textId="2EF958AA" w:rsidR="0036116C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  <w:r w:rsidR="002721C7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E8E5BBC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top w:val="single" w:sz="4" w:space="0" w:color="auto"/>
              <w:right w:val="single" w:sz="4" w:space="0" w:color="auto"/>
            </w:tcBorders>
          </w:tcPr>
          <w:p w14:paraId="76621F2C" w14:textId="77777777" w:rsidR="0036116C" w:rsidRPr="00BB6572" w:rsidRDefault="0036116C" w:rsidP="0036116C">
            <w:pPr>
              <w:pStyle w:val="TableParagraph"/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Этап </w:t>
            </w:r>
            <w:r w:rsidRPr="00BB6572"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>изготовления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 xml:space="preserve"> изделия. За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ключительный этап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</w:tcPr>
          <w:p w14:paraId="2D52E00F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32F960B8" w14:textId="77777777" w:rsidTr="0036116C">
        <w:trPr>
          <w:trHeight w:val="271"/>
        </w:trPr>
        <w:tc>
          <w:tcPr>
            <w:tcW w:w="10422" w:type="dxa"/>
            <w:gridSpan w:val="5"/>
          </w:tcPr>
          <w:p w14:paraId="1065F875" w14:textId="77777777" w:rsidR="0036116C" w:rsidRPr="00BB6572" w:rsidRDefault="0036116C" w:rsidP="002721C7">
            <w:pPr>
              <w:ind w:left="86" w:right="-295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Модуль2.</w:t>
            </w: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Производство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.</w:t>
            </w:r>
            <w:r>
              <w:rPr>
                <w:color w:val="221F1F"/>
                <w:w w:val="110"/>
                <w:lang w:val="ru-RU"/>
              </w:rPr>
              <w:t xml:space="preserve"> 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(4 часа)</w:t>
            </w:r>
          </w:p>
        </w:tc>
      </w:tr>
      <w:tr w:rsidR="0036116C" w:rsidRPr="00BB6572" w14:paraId="20A7F6EA" w14:textId="77777777" w:rsidTr="002721C7">
        <w:trPr>
          <w:trHeight w:val="910"/>
        </w:trPr>
        <w:tc>
          <w:tcPr>
            <w:tcW w:w="588" w:type="dxa"/>
            <w:tcBorders>
              <w:right w:val="single" w:sz="4" w:space="0" w:color="auto"/>
            </w:tcBorders>
          </w:tcPr>
          <w:p w14:paraId="24003FDF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5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389F1D5D" w14:textId="45A1DAF7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9F6065">
              <w:rPr>
                <w:sz w:val="24"/>
                <w:szCs w:val="24"/>
                <w:lang w:val="ru-RU"/>
              </w:rPr>
              <w:t>7</w:t>
            </w:r>
            <w:r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B3639F9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7A5AE058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Труд как основа произ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водства.</w:t>
            </w:r>
          </w:p>
          <w:p w14:paraId="0B5D7679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2:</w:t>
            </w:r>
            <w:r w:rsidRPr="00BB6572">
              <w:rPr>
                <w:sz w:val="24"/>
                <w:szCs w:val="24"/>
                <w:lang w:val="ru-RU"/>
              </w:rPr>
              <w:t xml:space="preserve"> Сбор дополнительной информации в Интернете и справочной  литера туре о составляющих производства.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1B96C604" w14:textId="77777777" w:rsidR="0036116C" w:rsidRPr="00BB6572" w:rsidRDefault="0036116C" w:rsidP="002721C7">
            <w:pPr>
              <w:ind w:left="86" w:right="-2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2375AED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 w:firstLine="142"/>
              <w:rPr>
                <w:sz w:val="24"/>
                <w:szCs w:val="24"/>
                <w:lang w:val="ru-RU"/>
              </w:rPr>
            </w:pPr>
          </w:p>
        </w:tc>
      </w:tr>
      <w:tr w:rsidR="0036116C" w:rsidRPr="00BB6572" w14:paraId="3B4885AC" w14:textId="77777777" w:rsidTr="002721C7">
        <w:trPr>
          <w:trHeight w:val="1120"/>
        </w:trPr>
        <w:tc>
          <w:tcPr>
            <w:tcW w:w="588" w:type="dxa"/>
            <w:tcBorders>
              <w:right w:val="single" w:sz="4" w:space="0" w:color="auto"/>
            </w:tcBorders>
          </w:tcPr>
          <w:p w14:paraId="66B8270E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1BF2FD5" w14:textId="77DCD1D6" w:rsidR="0036116C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  <w:r w:rsidR="002721C7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5E9ADFDC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768AE0D2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Предметы труда.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Сырьё как предмет тру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 xml:space="preserve">да. Промышленное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сырьё. Сельскохозяйственное и растительное сырьё.</w:t>
            </w:r>
          </w:p>
          <w:p w14:paraId="48DFD9B1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3: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Ознакомление с образцами предметов труда.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EAF2973" w14:textId="77777777" w:rsidR="0036116C" w:rsidRPr="00BB6572" w:rsidRDefault="0036116C" w:rsidP="002721C7">
            <w:pPr>
              <w:ind w:left="86" w:right="-295"/>
              <w:rPr>
                <w:rFonts w:ascii="Times New Roman" w:eastAsia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</w:p>
          <w:p w14:paraId="30D60BED" w14:textId="77777777" w:rsidR="0036116C" w:rsidRPr="00BB6572" w:rsidRDefault="0036116C" w:rsidP="002721C7">
            <w:pPr>
              <w:ind w:left="86" w:right="-295"/>
              <w:rPr>
                <w:rFonts w:ascii="Times New Roman" w:eastAsia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</w:p>
          <w:p w14:paraId="1E945333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 w:firstLine="142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65127D1C" w14:textId="77777777" w:rsidTr="002721C7">
        <w:trPr>
          <w:trHeight w:val="910"/>
        </w:trPr>
        <w:tc>
          <w:tcPr>
            <w:tcW w:w="588" w:type="dxa"/>
            <w:tcBorders>
              <w:right w:val="single" w:sz="4" w:space="0" w:color="auto"/>
            </w:tcBorders>
          </w:tcPr>
          <w:p w14:paraId="683CEF86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7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04BDD1EF" w14:textId="3E24EBD4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9F6065">
              <w:rPr>
                <w:sz w:val="24"/>
                <w:szCs w:val="24"/>
                <w:lang w:val="ru-RU"/>
              </w:rPr>
              <w:t>4</w:t>
            </w:r>
            <w:r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012B60AC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7828455A" w14:textId="77777777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  <w:t>Энергия как предмет труда. Информация как предмет труда.</w:t>
            </w:r>
          </w:p>
          <w:p w14:paraId="3BF9879B" w14:textId="77777777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4:</w:t>
            </w:r>
            <w:r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Проведение наблюдений. 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6ED418B4" w14:textId="77777777" w:rsidR="0036116C" w:rsidRPr="00BB6572" w:rsidRDefault="0036116C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9C49199" w14:textId="77777777" w:rsidR="0036116C" w:rsidRPr="00BB6572" w:rsidRDefault="0036116C" w:rsidP="002721C7">
            <w:pPr>
              <w:ind w:left="86" w:right="-295" w:firstLine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6116C" w:rsidRPr="00BB6572" w14:paraId="051210AE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115695E8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8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1C1ACFD" w14:textId="7C2182EA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9F6065">
              <w:rPr>
                <w:sz w:val="24"/>
                <w:szCs w:val="24"/>
                <w:lang w:val="ru-RU"/>
              </w:rPr>
              <w:t>8</w:t>
            </w:r>
            <w:r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E16393B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759E65AC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b/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Вто</w:t>
            </w:r>
            <w:r w:rsidRPr="00BB6572"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 xml:space="preserve">ричное 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сырьё и полуфабри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каты.</w:t>
            </w:r>
          </w:p>
          <w:p w14:paraId="58AF5E23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5:</w:t>
            </w:r>
            <w:r w:rsidRPr="00BB6572">
              <w:rPr>
                <w:sz w:val="24"/>
                <w:szCs w:val="24"/>
                <w:lang w:val="ru-RU"/>
              </w:rPr>
              <w:t xml:space="preserve"> Подготовка рефератов.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5ABB38DC" w14:textId="77777777" w:rsidR="0036116C" w:rsidRPr="00BB6572" w:rsidRDefault="0036116C" w:rsidP="002721C7">
            <w:pPr>
              <w:ind w:left="86" w:right="-295"/>
              <w:rPr>
                <w:rFonts w:ascii="Times New Roman" w:eastAsia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</w:p>
          <w:p w14:paraId="5B812916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 w:firstLine="142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7A5D9295" w14:textId="77777777" w:rsidTr="0036116C">
        <w:trPr>
          <w:trHeight w:val="222"/>
        </w:trPr>
        <w:tc>
          <w:tcPr>
            <w:tcW w:w="10422" w:type="dxa"/>
            <w:gridSpan w:val="5"/>
          </w:tcPr>
          <w:p w14:paraId="211694F7" w14:textId="77777777" w:rsidR="0036116C" w:rsidRPr="00BB6572" w:rsidRDefault="0036116C" w:rsidP="002721C7">
            <w:pPr>
              <w:ind w:left="86" w:right="-295" w:firstLine="142"/>
              <w:jc w:val="center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</w:pP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Модуль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 xml:space="preserve"> 3. </w:t>
            </w: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Технология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.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6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ов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)</w:t>
            </w:r>
          </w:p>
        </w:tc>
      </w:tr>
      <w:tr w:rsidR="0036116C" w:rsidRPr="00BB6572" w14:paraId="63704F8D" w14:textId="77777777" w:rsidTr="002721C7">
        <w:trPr>
          <w:trHeight w:val="222"/>
        </w:trPr>
        <w:tc>
          <w:tcPr>
            <w:tcW w:w="588" w:type="dxa"/>
            <w:tcBorders>
              <w:right w:val="single" w:sz="4" w:space="0" w:color="auto"/>
            </w:tcBorders>
          </w:tcPr>
          <w:p w14:paraId="72CD4993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9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88C7886" w14:textId="6BA80F33" w:rsidR="0036116C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</w:t>
            </w:r>
            <w:r w:rsidR="002721C7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FF88AB7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CEE66C0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Основные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признаки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технологии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0E8862E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</w:rPr>
            </w:pPr>
          </w:p>
        </w:tc>
      </w:tr>
      <w:tr w:rsidR="0036116C" w:rsidRPr="00BB6572" w14:paraId="59292021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66A8C0F1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10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2FECCE4" w14:textId="0BF27869" w:rsidR="0036116C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</w:t>
            </w:r>
            <w:r w:rsidR="002721C7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40743E2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15C41516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Технологическая, 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трудовая и производствен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ная дисциплина.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1E69BA9F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363B3756" w14:textId="77777777" w:rsidTr="002721C7">
        <w:trPr>
          <w:trHeight w:val="910"/>
        </w:trPr>
        <w:tc>
          <w:tcPr>
            <w:tcW w:w="588" w:type="dxa"/>
            <w:tcBorders>
              <w:right w:val="single" w:sz="4" w:space="0" w:color="auto"/>
            </w:tcBorders>
          </w:tcPr>
          <w:p w14:paraId="19C27EF0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11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58C74B5" w14:textId="1921CDFB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  <w:r w:rsidR="009F6065">
              <w:rPr>
                <w:sz w:val="24"/>
                <w:szCs w:val="24"/>
                <w:lang w:val="ru-RU"/>
              </w:rPr>
              <w:t>8</w:t>
            </w:r>
            <w:r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08663473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53F6DA72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6: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Сбор дополнительной информации в Интернете и справочной литературе о технологической дисциплине.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02729DF" w14:textId="77777777" w:rsidR="0036116C" w:rsidRPr="00BB6572" w:rsidRDefault="0036116C" w:rsidP="002721C7">
            <w:pPr>
              <w:ind w:left="86" w:right="-295"/>
              <w:rPr>
                <w:rFonts w:ascii="Times New Roman" w:eastAsia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</w:p>
          <w:p w14:paraId="397E1D6A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2B09C10E" w14:textId="77777777" w:rsidTr="002721C7">
        <w:trPr>
          <w:trHeight w:val="222"/>
        </w:trPr>
        <w:tc>
          <w:tcPr>
            <w:tcW w:w="588" w:type="dxa"/>
            <w:tcBorders>
              <w:right w:val="single" w:sz="4" w:space="0" w:color="auto"/>
            </w:tcBorders>
          </w:tcPr>
          <w:p w14:paraId="18C6B131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9885B34" w14:textId="7AA3E668" w:rsidR="0036116C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  <w:r w:rsidR="002721C7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F1F886C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17C1695C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Техническая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</w:rPr>
              <w:t>и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технологическая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документация</w:t>
            </w:r>
            <w:proofErr w:type="spellEnd"/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71F3A4E4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</w:rPr>
            </w:pPr>
          </w:p>
        </w:tc>
      </w:tr>
      <w:tr w:rsidR="0036116C" w:rsidRPr="00BB6572" w14:paraId="7621FA02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3040043D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13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22EF5CF2" w14:textId="14FD113B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9F6065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53CD8003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DB4D39A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Практическая работа № 7: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Чтение и составление технологических карт.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6D266C9F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3A1FB74B" w14:textId="77777777" w:rsidTr="002721C7">
        <w:trPr>
          <w:trHeight w:val="677"/>
        </w:trPr>
        <w:tc>
          <w:tcPr>
            <w:tcW w:w="588" w:type="dxa"/>
            <w:tcBorders>
              <w:right w:val="single" w:sz="4" w:space="0" w:color="auto"/>
            </w:tcBorders>
          </w:tcPr>
          <w:p w14:paraId="10810E73" w14:textId="77777777" w:rsidR="0036116C" w:rsidRPr="00BB6572" w:rsidRDefault="0036116C" w:rsidP="002721C7">
            <w:pPr>
              <w:pStyle w:val="TableParagraph"/>
              <w:ind w:left="-142" w:firstLine="142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14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213FEA9" w14:textId="23903963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9F6065">
              <w:rPr>
                <w:sz w:val="24"/>
                <w:szCs w:val="24"/>
                <w:lang w:val="ru-RU"/>
              </w:rPr>
              <w:t>9</w:t>
            </w:r>
            <w:r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41D6BAB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47B84388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Практическая работа № 8: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Чтение и выполнение технических рисунков, эскизов, чертежей.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03038C08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 w:firstLine="142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1BAF6502" w14:textId="77777777" w:rsidTr="0036116C">
        <w:trPr>
          <w:trHeight w:val="222"/>
        </w:trPr>
        <w:tc>
          <w:tcPr>
            <w:tcW w:w="10422" w:type="dxa"/>
            <w:gridSpan w:val="5"/>
          </w:tcPr>
          <w:p w14:paraId="6DC78E6A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 w:firstLine="142"/>
              <w:jc w:val="center"/>
              <w:rPr>
                <w:b/>
                <w:color w:val="221F1F"/>
                <w:w w:val="115"/>
                <w:sz w:val="24"/>
                <w:szCs w:val="24"/>
              </w:rPr>
            </w:pPr>
            <w:proofErr w:type="spellStart"/>
            <w:r w:rsidRPr="00BB6572">
              <w:rPr>
                <w:b/>
                <w:color w:val="221F1F"/>
                <w:w w:val="115"/>
                <w:sz w:val="24"/>
                <w:szCs w:val="24"/>
              </w:rPr>
              <w:t>Модуль</w:t>
            </w:r>
            <w:proofErr w:type="spellEnd"/>
            <w:r w:rsidRPr="00BB6572">
              <w:rPr>
                <w:b/>
                <w:color w:val="221F1F"/>
                <w:w w:val="115"/>
                <w:sz w:val="24"/>
                <w:szCs w:val="24"/>
              </w:rPr>
              <w:t xml:space="preserve"> 4. </w:t>
            </w:r>
            <w:proofErr w:type="spellStart"/>
            <w:r w:rsidRPr="00BB6572">
              <w:rPr>
                <w:b/>
                <w:color w:val="221F1F"/>
                <w:w w:val="115"/>
                <w:sz w:val="24"/>
                <w:szCs w:val="24"/>
              </w:rPr>
              <w:t>Техника</w:t>
            </w:r>
            <w:proofErr w:type="spellEnd"/>
            <w:r w:rsidRPr="00BB6572">
              <w:rPr>
                <w:b/>
                <w:color w:val="221F1F"/>
                <w:w w:val="115"/>
                <w:sz w:val="24"/>
                <w:szCs w:val="24"/>
              </w:rPr>
              <w:t>.</w:t>
            </w:r>
            <w:r w:rsidRPr="002E58DE">
              <w:rPr>
                <w:b/>
                <w:color w:val="221F1F"/>
                <w:w w:val="110"/>
                <w:sz w:val="24"/>
                <w:szCs w:val="24"/>
                <w:lang w:val="ru-RU"/>
              </w:rPr>
              <w:t xml:space="preserve"> (</w:t>
            </w:r>
            <w:r>
              <w:rPr>
                <w:b/>
                <w:color w:val="221F1F"/>
                <w:w w:val="110"/>
                <w:sz w:val="24"/>
                <w:szCs w:val="24"/>
                <w:lang w:val="ru-RU"/>
              </w:rPr>
              <w:t>6</w:t>
            </w:r>
            <w:r w:rsidRPr="002E58DE">
              <w:rPr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</w:t>
            </w:r>
            <w:r>
              <w:rPr>
                <w:b/>
                <w:color w:val="221F1F"/>
                <w:w w:val="110"/>
                <w:sz w:val="24"/>
                <w:szCs w:val="24"/>
                <w:lang w:val="ru-RU"/>
              </w:rPr>
              <w:t>ов</w:t>
            </w:r>
            <w:r w:rsidRPr="002E58DE">
              <w:rPr>
                <w:b/>
                <w:color w:val="221F1F"/>
                <w:w w:val="110"/>
                <w:sz w:val="24"/>
                <w:szCs w:val="24"/>
                <w:lang w:val="ru-RU"/>
              </w:rPr>
              <w:t>)</w:t>
            </w:r>
          </w:p>
        </w:tc>
      </w:tr>
      <w:tr w:rsidR="0036116C" w:rsidRPr="00BB6572" w14:paraId="2C8CB34A" w14:textId="77777777" w:rsidTr="002721C7">
        <w:trPr>
          <w:trHeight w:val="232"/>
        </w:trPr>
        <w:tc>
          <w:tcPr>
            <w:tcW w:w="588" w:type="dxa"/>
            <w:tcBorders>
              <w:right w:val="single" w:sz="4" w:space="0" w:color="auto"/>
            </w:tcBorders>
          </w:tcPr>
          <w:p w14:paraId="32C2B1CE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15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22BE886" w14:textId="7BD6D7E7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9F6065"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98461D4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6A9D351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Понятие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</w:rPr>
              <w:t>о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технической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системе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C1C80F9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</w:rPr>
            </w:pPr>
          </w:p>
        </w:tc>
      </w:tr>
      <w:tr w:rsidR="0036116C" w:rsidRPr="00BB6572" w14:paraId="0B237C35" w14:textId="77777777" w:rsidTr="002721C7">
        <w:trPr>
          <w:trHeight w:val="222"/>
        </w:trPr>
        <w:tc>
          <w:tcPr>
            <w:tcW w:w="588" w:type="dxa"/>
            <w:tcBorders>
              <w:right w:val="single" w:sz="4" w:space="0" w:color="auto"/>
            </w:tcBorders>
          </w:tcPr>
          <w:p w14:paraId="2CC6E7C3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16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65B6016C" w14:textId="4ED12548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9F6065">
              <w:rPr>
                <w:sz w:val="24"/>
                <w:szCs w:val="24"/>
                <w:lang w:val="ru-RU"/>
              </w:rPr>
              <w:t>6</w:t>
            </w:r>
            <w:r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261876B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4294DF06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Рабочие органы технических систем (машин).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643CCA23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6EFE9DC0" w14:textId="77777777" w:rsidTr="002721C7">
        <w:trPr>
          <w:trHeight w:val="677"/>
        </w:trPr>
        <w:tc>
          <w:tcPr>
            <w:tcW w:w="588" w:type="dxa"/>
            <w:tcBorders>
              <w:right w:val="single" w:sz="4" w:space="0" w:color="auto"/>
            </w:tcBorders>
          </w:tcPr>
          <w:p w14:paraId="6B60A869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17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629B5F5" w14:textId="5DE0A582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9F6065">
              <w:rPr>
                <w:sz w:val="24"/>
                <w:szCs w:val="24"/>
                <w:lang w:val="ru-RU"/>
              </w:rPr>
              <w:t>9</w:t>
            </w:r>
            <w:r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93674E9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792FE0B0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9: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Ознакомление с конструкцией и принципами работы рабочих органов различных видов техники.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CCBBC2B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62AB4269" w14:textId="77777777" w:rsidTr="002721C7">
        <w:trPr>
          <w:trHeight w:val="222"/>
        </w:trPr>
        <w:tc>
          <w:tcPr>
            <w:tcW w:w="588" w:type="dxa"/>
            <w:tcBorders>
              <w:right w:val="single" w:sz="4" w:space="0" w:color="auto"/>
            </w:tcBorders>
          </w:tcPr>
          <w:p w14:paraId="38F6D0AD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18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6FB0557C" w14:textId="2BC3535B" w:rsidR="0036116C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09</w:t>
            </w:r>
            <w:r w:rsidR="002721C7">
              <w:rPr>
                <w:sz w:val="24"/>
                <w:szCs w:val="24"/>
                <w:lang w:val="ru-RU"/>
              </w:rPr>
              <w:t>.1</w:t>
            </w: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5ACC71AD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7031EEF5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Двигатели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технических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систем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</w:rPr>
              <w:t>(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машин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).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6A92989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</w:rPr>
            </w:pPr>
          </w:p>
        </w:tc>
      </w:tr>
      <w:tr w:rsidR="0036116C" w:rsidRPr="00BB6572" w14:paraId="0A6DA4D5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5F1FA796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19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C6CFF7B" w14:textId="602FBC58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9F6065">
              <w:rPr>
                <w:sz w:val="24"/>
                <w:szCs w:val="24"/>
                <w:lang w:val="ru-RU"/>
              </w:rPr>
              <w:t>2</w:t>
            </w:r>
            <w:r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5C91F14A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65E29B64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Механическая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трансмиссия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втехнических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системах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17040AB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</w:rPr>
            </w:pPr>
          </w:p>
        </w:tc>
      </w:tr>
      <w:tr w:rsidR="0036116C" w:rsidRPr="00BB6572" w14:paraId="67974595" w14:textId="77777777" w:rsidTr="002721C7">
        <w:trPr>
          <w:trHeight w:val="677"/>
        </w:trPr>
        <w:tc>
          <w:tcPr>
            <w:tcW w:w="588" w:type="dxa"/>
            <w:tcBorders>
              <w:right w:val="single" w:sz="4" w:space="0" w:color="auto"/>
            </w:tcBorders>
          </w:tcPr>
          <w:p w14:paraId="2B594883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B3F87DC" w14:textId="5CA4852D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9F6065">
              <w:rPr>
                <w:sz w:val="24"/>
                <w:szCs w:val="24"/>
                <w:lang w:val="ru-RU"/>
              </w:rPr>
              <w:t>6</w:t>
            </w:r>
            <w:r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6F4BB439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464DDC7A" w14:textId="77777777" w:rsidR="0036116C" w:rsidRPr="00BB6572" w:rsidRDefault="0036116C" w:rsidP="0036116C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Электрическая, гидравлическая и пневматическая трансмиссия в технических системах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4101235" w14:textId="77777777" w:rsidR="0036116C" w:rsidRPr="00BB6572" w:rsidRDefault="0036116C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2F71755A" w14:textId="77777777" w:rsidTr="0036116C">
        <w:trPr>
          <w:trHeight w:val="455"/>
        </w:trPr>
        <w:tc>
          <w:tcPr>
            <w:tcW w:w="10422" w:type="dxa"/>
            <w:gridSpan w:val="5"/>
          </w:tcPr>
          <w:p w14:paraId="3155462A" w14:textId="77777777" w:rsidR="0036116C" w:rsidRPr="00BB6572" w:rsidRDefault="0036116C" w:rsidP="002721C7">
            <w:pPr>
              <w:pStyle w:val="a8"/>
              <w:tabs>
                <w:tab w:val="left" w:pos="287"/>
              </w:tabs>
              <w:ind w:left="86" w:right="-295" w:firstLine="142"/>
              <w:jc w:val="center"/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Модуль5. Технологии получения, обработки, преобразования и использования материалов.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16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ов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)</w:t>
            </w:r>
          </w:p>
        </w:tc>
      </w:tr>
      <w:tr w:rsidR="0036116C" w:rsidRPr="00BB6572" w14:paraId="0E3DB85F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2EAFCB19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21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290F49E9" w14:textId="476D7021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9F6065">
              <w:rPr>
                <w:sz w:val="24"/>
                <w:szCs w:val="24"/>
                <w:lang w:val="ru-RU"/>
              </w:rPr>
              <w:t>9</w:t>
            </w:r>
            <w:r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A934297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E6E779F" w14:textId="77777777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резания. Технологии пластического формования материалов.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EEFBD4B" w14:textId="77777777" w:rsidR="0036116C" w:rsidRPr="00BB6572" w:rsidRDefault="0036116C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6116C" w:rsidRPr="00BB6572" w14:paraId="7EE064C7" w14:textId="77777777" w:rsidTr="002721C7">
        <w:trPr>
          <w:trHeight w:val="677"/>
        </w:trPr>
        <w:tc>
          <w:tcPr>
            <w:tcW w:w="588" w:type="dxa"/>
            <w:tcBorders>
              <w:right w:val="single" w:sz="4" w:space="0" w:color="auto"/>
            </w:tcBorders>
          </w:tcPr>
          <w:p w14:paraId="70D6CAFB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22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B360168" w14:textId="1C95D603" w:rsidR="0036116C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  <w:r w:rsidR="002721C7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61E0E74B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C161379" w14:textId="77777777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10: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Практические работы  по  изготовлению  </w:t>
            </w:r>
            <w:proofErr w:type="spellStart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>проектных</w:t>
            </w:r>
            <w:proofErr w:type="spellEnd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proofErr w:type="spellEnd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>фольги</w:t>
            </w:r>
            <w:proofErr w:type="spellEnd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>Изготовление</w:t>
            </w:r>
            <w:proofErr w:type="spellEnd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proofErr w:type="spellEnd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spellEnd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>папье-маше</w:t>
            </w:r>
            <w:proofErr w:type="spellEnd"/>
            <w:r w:rsidRPr="00BB65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5F5B9A9" w14:textId="77777777" w:rsidR="0036116C" w:rsidRPr="00BB6572" w:rsidRDefault="0036116C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16C" w:rsidRPr="00BB6572" w14:paraId="79902EA0" w14:textId="77777777" w:rsidTr="002721C7">
        <w:trPr>
          <w:trHeight w:val="443"/>
        </w:trPr>
        <w:tc>
          <w:tcPr>
            <w:tcW w:w="588" w:type="dxa"/>
            <w:tcBorders>
              <w:right w:val="single" w:sz="4" w:space="0" w:color="auto"/>
            </w:tcBorders>
          </w:tcPr>
          <w:p w14:paraId="01872513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23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38A60A44" w14:textId="6DADE61E" w:rsidR="0036116C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  <w:r w:rsidR="002721C7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54E4ADAB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63E74BB1" w14:textId="77777777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технологии обработки древесных материалов ручными инструментами.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B4FA596" w14:textId="77777777" w:rsidR="0036116C" w:rsidRPr="00BB6572" w:rsidRDefault="0036116C" w:rsidP="002721C7">
            <w:pPr>
              <w:ind w:left="86" w:right="-295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36116C" w:rsidRPr="00BB6572" w14:paraId="1083AF96" w14:textId="77777777" w:rsidTr="002721C7">
        <w:trPr>
          <w:trHeight w:val="687"/>
        </w:trPr>
        <w:tc>
          <w:tcPr>
            <w:tcW w:w="588" w:type="dxa"/>
            <w:tcBorders>
              <w:right w:val="single" w:sz="4" w:space="0" w:color="auto"/>
            </w:tcBorders>
          </w:tcPr>
          <w:p w14:paraId="2B59A6BD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24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295E68D1" w14:textId="52D4FD2D" w:rsidR="0036116C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30</w:t>
            </w:r>
            <w:r w:rsidR="002721C7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25E7F0B2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4E099D2D" w14:textId="77777777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11:</w:t>
            </w:r>
            <w:r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Ознакомление с устройством и назначением ручных электрифицированных инструментов.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61DFB03F" w14:textId="77777777" w:rsidR="0036116C" w:rsidRPr="00BB6572" w:rsidRDefault="0036116C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D79461D" w14:textId="77777777" w:rsidR="0036116C" w:rsidRPr="00BB6572" w:rsidRDefault="0036116C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6116C" w:rsidRPr="00BB6572" w14:paraId="14967ADE" w14:textId="77777777" w:rsidTr="002721C7">
        <w:trPr>
          <w:trHeight w:val="443"/>
        </w:trPr>
        <w:tc>
          <w:tcPr>
            <w:tcW w:w="588" w:type="dxa"/>
            <w:tcBorders>
              <w:right w:val="single" w:sz="4" w:space="0" w:color="auto"/>
            </w:tcBorders>
          </w:tcPr>
          <w:p w14:paraId="26F3DA4C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25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40A500D" w14:textId="6874B5B0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  <w:r w:rsidR="009F6065">
              <w:rPr>
                <w:sz w:val="24"/>
                <w:szCs w:val="24"/>
                <w:lang w:val="ru-RU"/>
              </w:rPr>
              <w:t>3</w:t>
            </w:r>
            <w:r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AADF6A3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EDBA50F" w14:textId="77777777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12: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Упражнения по пользованию инструментами.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1B57DBC3" w14:textId="77777777" w:rsidR="0036116C" w:rsidRPr="00BB6572" w:rsidRDefault="0036116C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6116C" w:rsidRPr="00BB6572" w14:paraId="309BB282" w14:textId="77777777" w:rsidTr="002721C7">
        <w:trPr>
          <w:trHeight w:val="1353"/>
        </w:trPr>
        <w:tc>
          <w:tcPr>
            <w:tcW w:w="588" w:type="dxa"/>
            <w:tcBorders>
              <w:right w:val="single" w:sz="4" w:space="0" w:color="auto"/>
            </w:tcBorders>
          </w:tcPr>
          <w:p w14:paraId="6BF464DF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26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9CEB121" w14:textId="0779040C" w:rsidR="0036116C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  <w:r w:rsidR="009F6065">
              <w:rPr>
                <w:sz w:val="24"/>
                <w:szCs w:val="24"/>
                <w:lang w:val="ru-RU"/>
              </w:rPr>
              <w:t>7</w:t>
            </w:r>
            <w:r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296E0B0B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7DAA667B" w14:textId="77777777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13:</w:t>
            </w:r>
            <w:r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Упражнения, практические работы по резанию, пластическому формованию различных материалов при изготовлении и сборке деталей для простых изделий из бумаги, картона, пластмасс, древесины и древесных материалов, текстильных материалов, чёрного и цветного металла.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0D2A7373" w14:textId="77777777" w:rsidR="0036116C" w:rsidRPr="00BB6572" w:rsidRDefault="0036116C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6116C" w:rsidRPr="00BB6572" w14:paraId="60D41CDE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601BF3C0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27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2B62F461" w14:textId="4575D898" w:rsidR="0036116C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2721C7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0E45E8BC" w14:textId="77777777" w:rsidR="0036116C" w:rsidRPr="00BB6572" w:rsidRDefault="0036116C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2AFE3051" w14:textId="77777777" w:rsidR="0036116C" w:rsidRPr="00BB6572" w:rsidRDefault="0036116C" w:rsidP="0036116C">
            <w:pPr>
              <w:ind w:left="86" w:right="133" w:firstLine="142"/>
              <w:jc w:val="both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технологии обработки металлов и пластмасс ручными инструментами. 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749059DB" w14:textId="77777777" w:rsidR="0036116C" w:rsidRPr="00BB6572" w:rsidRDefault="0036116C" w:rsidP="002721C7">
            <w:pPr>
              <w:ind w:left="86" w:right="-295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</w:p>
        </w:tc>
      </w:tr>
      <w:tr w:rsidR="002721C7" w:rsidRPr="00BB6572" w14:paraId="590B6FCE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446469A8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28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B363948" w14:textId="363CE50D" w:rsidR="002721C7" w:rsidRPr="00BB6572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  <w:r w:rsidR="002721C7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A406489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235DAC65" w14:textId="77777777" w:rsidR="002721C7" w:rsidRPr="002E58DE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14: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Разметка и сверление отверстий в образцах из дерева,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металла, пласт масс.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5BAB6340" w14:textId="77777777" w:rsidR="002721C7" w:rsidRPr="002E58DE" w:rsidRDefault="002721C7" w:rsidP="002721C7">
            <w:pPr>
              <w:ind w:left="86" w:right="-295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0FCF3267" w14:textId="77777777" w:rsidTr="002721C7">
        <w:trPr>
          <w:trHeight w:val="443"/>
        </w:trPr>
        <w:tc>
          <w:tcPr>
            <w:tcW w:w="588" w:type="dxa"/>
            <w:tcBorders>
              <w:right w:val="single" w:sz="4" w:space="0" w:color="auto"/>
            </w:tcBorders>
          </w:tcPr>
          <w:p w14:paraId="26CD1EB5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29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261FDCAC" w14:textId="037DFF19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9F6065">
              <w:rPr>
                <w:sz w:val="24"/>
                <w:szCs w:val="24"/>
                <w:lang w:val="ru-RU"/>
              </w:rPr>
              <w:t>7</w:t>
            </w:r>
            <w:r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2F6180F0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4A9C317B" w14:textId="77777777" w:rsidR="002721C7" w:rsidRPr="00BB6572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Технологии механического соединения деталей из древесных материалов и металлов. 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652321A9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</w:p>
        </w:tc>
      </w:tr>
      <w:tr w:rsidR="002721C7" w:rsidRPr="00BB6572" w14:paraId="43A3C8F2" w14:textId="77777777" w:rsidTr="002721C7">
        <w:trPr>
          <w:trHeight w:val="677"/>
        </w:trPr>
        <w:tc>
          <w:tcPr>
            <w:tcW w:w="588" w:type="dxa"/>
            <w:tcBorders>
              <w:right w:val="single" w:sz="4" w:space="0" w:color="auto"/>
            </w:tcBorders>
          </w:tcPr>
          <w:p w14:paraId="1ACD6360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30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46A1811" w14:textId="788A4BFE" w:rsidR="002721C7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  <w:r w:rsidR="002721C7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052A14E1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3A6FA0E7" w14:textId="77777777" w:rsidR="002721C7" w:rsidRPr="00BB6572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соединения  деталей  с  помощью клея.</w:t>
            </w: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 xml:space="preserve"> Практическая работа № 15: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Изготовление изделий  из  папье-маше.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677C9B5A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260B8F1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21C7" w:rsidRPr="00BB6572" w14:paraId="78BCCC97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7D60CC1E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31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0583A3CC" w14:textId="40CC9200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9F6065">
              <w:rPr>
                <w:sz w:val="24"/>
                <w:szCs w:val="24"/>
                <w:lang w:val="ru-RU"/>
              </w:rPr>
              <w:t>4</w:t>
            </w:r>
            <w:r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262F7731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5FC617B" w14:textId="77777777" w:rsidR="002721C7" w:rsidRPr="00BB6572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технологии механической обработки строительных материалов ручными инструментами.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E345485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</w:p>
          <w:p w14:paraId="789B4BED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color w:val="221F1F"/>
                <w:w w:val="110"/>
                <w:sz w:val="24"/>
                <w:szCs w:val="24"/>
                <w:lang w:val="ru-RU"/>
              </w:rPr>
            </w:pPr>
          </w:p>
        </w:tc>
      </w:tr>
      <w:tr w:rsidR="002721C7" w:rsidRPr="00BB6572" w14:paraId="18522866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7E01A2AE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32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FCAE7B9" w14:textId="2D4882D9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9F6065">
              <w:rPr>
                <w:sz w:val="24"/>
                <w:szCs w:val="24"/>
                <w:lang w:val="ru-RU"/>
              </w:rPr>
              <w:t>8</w:t>
            </w:r>
            <w:r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6285715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14A1A749" w14:textId="77777777" w:rsidR="002721C7" w:rsidRPr="00BB6572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color w:val="221F1F"/>
                <w:spacing w:val="-5"/>
                <w:w w:val="115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соединения деталей и элементов конструкций из строительных материалов.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189B4927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color w:val="221F1F"/>
                <w:spacing w:val="-5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43C7A952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22E4929E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33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35D98EC4" w14:textId="4376AE8E" w:rsidR="002721C7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  <w:r w:rsidR="002721C7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01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7646C719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1450F861" w14:textId="77777777" w:rsidR="002721C7" w:rsidRPr="00BB6572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нанесения покрытий на детали и конструкции из строительных материалов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0155631B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21C7" w:rsidRPr="00BB6572" w14:paraId="3777021C" w14:textId="77777777" w:rsidTr="002721C7">
        <w:trPr>
          <w:trHeight w:val="443"/>
        </w:trPr>
        <w:tc>
          <w:tcPr>
            <w:tcW w:w="588" w:type="dxa"/>
            <w:tcBorders>
              <w:right w:val="single" w:sz="4" w:space="0" w:color="auto"/>
            </w:tcBorders>
          </w:tcPr>
          <w:p w14:paraId="5DB79690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34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67180D91" w14:textId="43730C2C" w:rsidR="002721C7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</w:t>
            </w:r>
            <w:r w:rsidR="002721C7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>01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20CD6C2A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3BB3DBC" w14:textId="77777777" w:rsidR="002721C7" w:rsidRPr="00BB6572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color w:val="221F1F"/>
                <w:spacing w:val="-5"/>
                <w:w w:val="115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Технологии наклеивания покрытий. Технологии 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окрашивания и лакирования.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13C0ACC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color w:val="221F1F"/>
                <w:spacing w:val="-5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493B0119" w14:textId="77777777" w:rsidTr="002721C7">
        <w:trPr>
          <w:trHeight w:val="1353"/>
        </w:trPr>
        <w:tc>
          <w:tcPr>
            <w:tcW w:w="588" w:type="dxa"/>
            <w:tcBorders>
              <w:right w:val="single" w:sz="4" w:space="0" w:color="auto"/>
            </w:tcBorders>
          </w:tcPr>
          <w:p w14:paraId="6B98C961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35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F728CF1" w14:textId="2EF35527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9F6065">
              <w:rPr>
                <w:sz w:val="24"/>
                <w:szCs w:val="24"/>
                <w:lang w:val="ru-RU"/>
              </w:rPr>
              <w:t>8</w:t>
            </w:r>
            <w:r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895D962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37C16AA8" w14:textId="77777777" w:rsidR="002721C7" w:rsidRPr="00BB6572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технологий соединения деталей из текстильных материалов и кожи. </w:t>
            </w:r>
          </w:p>
          <w:p w14:paraId="122571A5" w14:textId="77777777" w:rsidR="002721C7" w:rsidRPr="00BB6572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16: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Практические работы по обработке текстильных материалов из натуральных волокон животного происхождения с помощью ручных инструментов, приспособлений, машин.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1858CC6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B766CDC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21C7" w:rsidRPr="00BB6572" w14:paraId="2042403B" w14:textId="77777777" w:rsidTr="002721C7">
        <w:trPr>
          <w:trHeight w:val="910"/>
        </w:trPr>
        <w:tc>
          <w:tcPr>
            <w:tcW w:w="588" w:type="dxa"/>
            <w:tcBorders>
              <w:right w:val="single" w:sz="4" w:space="0" w:color="auto"/>
            </w:tcBorders>
          </w:tcPr>
          <w:p w14:paraId="77A5F95D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36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355C6A75" w14:textId="1A357A87" w:rsidR="002721C7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21</w:t>
            </w:r>
            <w:r w:rsidR="002721C7"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56CE624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2DC5D28A" w14:textId="77777777" w:rsidR="002721C7" w:rsidRPr="00BB6572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влажно-тепловых операций при изготовлении изделий из ткани и кожи.</w:t>
            </w:r>
          </w:p>
          <w:p w14:paraId="192ABB59" w14:textId="77777777" w:rsidR="002721C7" w:rsidRPr="00BB6572" w:rsidRDefault="002721C7" w:rsidP="002721C7">
            <w:pPr>
              <w:ind w:left="86" w:right="133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17: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Изготовление проектных изделий из ткани и кожи.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1761F630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42E5366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21C7" w:rsidRPr="00BB6572" w14:paraId="23CE46C8" w14:textId="77777777" w:rsidTr="0036116C">
        <w:trPr>
          <w:trHeight w:val="222"/>
        </w:trPr>
        <w:tc>
          <w:tcPr>
            <w:tcW w:w="10422" w:type="dxa"/>
            <w:gridSpan w:val="5"/>
          </w:tcPr>
          <w:p w14:paraId="28A6D88C" w14:textId="77777777" w:rsidR="002721C7" w:rsidRPr="00BB6572" w:rsidRDefault="002721C7" w:rsidP="002721C7">
            <w:pPr>
              <w:ind w:left="86" w:right="-295" w:firstLine="1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Модуль 6. Технологии обработки пищевых продуктов.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8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ов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)</w:t>
            </w:r>
          </w:p>
        </w:tc>
      </w:tr>
      <w:tr w:rsidR="002721C7" w:rsidRPr="00BB6572" w14:paraId="3928136A" w14:textId="77777777" w:rsidTr="002721C7">
        <w:trPr>
          <w:trHeight w:val="232"/>
        </w:trPr>
        <w:tc>
          <w:tcPr>
            <w:tcW w:w="588" w:type="dxa"/>
            <w:tcBorders>
              <w:right w:val="single" w:sz="4" w:space="0" w:color="auto"/>
            </w:tcBorders>
          </w:tcPr>
          <w:p w14:paraId="3B7E2AEB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37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2413F0D" w14:textId="6D9CA9F2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9F6065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C1CD314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8DA7BC3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firstLine="142"/>
              <w:jc w:val="both"/>
              <w:rPr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Основы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color w:val="221F1F"/>
                <w:spacing w:val="-3"/>
                <w:w w:val="110"/>
                <w:sz w:val="24"/>
                <w:szCs w:val="24"/>
              </w:rPr>
              <w:t>рационального</w:t>
            </w:r>
            <w:proofErr w:type="spellEnd"/>
            <w:r>
              <w:rPr>
                <w:color w:val="221F1F"/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</w:rPr>
              <w:t>(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здорового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)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питания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0CAA4FB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</w:rPr>
            </w:pPr>
          </w:p>
        </w:tc>
      </w:tr>
      <w:tr w:rsidR="002721C7" w:rsidRPr="00BB6572" w14:paraId="357B9649" w14:textId="77777777" w:rsidTr="002721C7">
        <w:trPr>
          <w:trHeight w:val="898"/>
        </w:trPr>
        <w:tc>
          <w:tcPr>
            <w:tcW w:w="588" w:type="dxa"/>
            <w:tcBorders>
              <w:right w:val="single" w:sz="4" w:space="0" w:color="auto"/>
            </w:tcBorders>
          </w:tcPr>
          <w:p w14:paraId="517DA85E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38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CB0F656" w14:textId="17934696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9F6065">
              <w:rPr>
                <w:sz w:val="24"/>
                <w:szCs w:val="24"/>
                <w:lang w:val="ru-RU"/>
              </w:rPr>
              <w:t>8</w:t>
            </w:r>
            <w:r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0BE7396E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4092F1ED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18: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Определение количества и состава продуктов, обеспечивающих суточную потребность человека в минеральных веществах.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6057D714" w14:textId="77777777" w:rsidR="002721C7" w:rsidRPr="00BB6572" w:rsidRDefault="002721C7" w:rsidP="002721C7">
            <w:pPr>
              <w:ind w:left="86" w:right="-295"/>
              <w:rPr>
                <w:rFonts w:ascii="Times New Roman" w:eastAsia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</w:p>
          <w:p w14:paraId="24E30D22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38D624F0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61414C8E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39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2122BBDB" w14:textId="44D971A3" w:rsidR="002721C7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</w:t>
            </w:r>
            <w:r w:rsidR="002721C7">
              <w:rPr>
                <w:sz w:val="24"/>
                <w:szCs w:val="24"/>
                <w:lang w:val="ru-RU"/>
              </w:rPr>
              <w:t>.0</w:t>
            </w: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C8D72FC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698110C0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Тех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нология</w:t>
            </w:r>
            <w:r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производства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молока и приготовления продуктов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и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блюд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из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него.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176C8279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2721C7" w:rsidRPr="00BB6572" w14:paraId="1A33266B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0A53E1E2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F0D54A5" w14:textId="4D547B71" w:rsidR="002721C7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04</w:t>
            </w:r>
            <w:r w:rsidR="002721C7">
              <w:rPr>
                <w:sz w:val="24"/>
                <w:szCs w:val="24"/>
                <w:lang w:val="ru-RU"/>
              </w:rPr>
              <w:t>.0</w:t>
            </w: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D752AF6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22FE0439" w14:textId="77777777" w:rsidR="002721C7" w:rsidRPr="00B75348" w:rsidRDefault="002721C7" w:rsidP="002721C7">
            <w:pPr>
              <w:pStyle w:val="TableParagraph"/>
              <w:tabs>
                <w:tab w:val="left" w:pos="287"/>
              </w:tabs>
              <w:ind w:left="86" w:firstLine="142"/>
              <w:jc w:val="both"/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</w:pPr>
            <w:r w:rsidRPr="00B75348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Технология</w:t>
            </w:r>
            <w:r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 xml:space="preserve"> </w:t>
            </w:r>
            <w:r w:rsidRPr="00B75348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производства</w:t>
            </w:r>
            <w:r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 xml:space="preserve"> </w:t>
            </w:r>
            <w:r w:rsidRPr="00B75348">
              <w:rPr>
                <w:color w:val="221F1F"/>
                <w:spacing w:val="-3"/>
                <w:w w:val="115"/>
                <w:sz w:val="24"/>
                <w:szCs w:val="24"/>
                <w:lang w:val="ru-RU"/>
              </w:rPr>
              <w:t>кисломолочных</w:t>
            </w:r>
            <w:r>
              <w:rPr>
                <w:color w:val="221F1F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r w:rsidRPr="00B75348"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>продуктов</w:t>
            </w:r>
            <w:r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 xml:space="preserve"> </w:t>
            </w:r>
            <w:r w:rsidRPr="00B75348">
              <w:rPr>
                <w:color w:val="221F1F"/>
                <w:w w:val="115"/>
                <w:sz w:val="24"/>
                <w:szCs w:val="24"/>
                <w:lang w:val="ru-RU"/>
              </w:rPr>
              <w:t>и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75348">
              <w:rPr>
                <w:color w:val="221F1F"/>
                <w:w w:val="115"/>
                <w:sz w:val="24"/>
                <w:szCs w:val="24"/>
                <w:lang w:val="ru-RU"/>
              </w:rPr>
              <w:t>приготовления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75348">
              <w:rPr>
                <w:color w:val="221F1F"/>
                <w:w w:val="115"/>
                <w:sz w:val="24"/>
                <w:szCs w:val="24"/>
                <w:lang w:val="ru-RU"/>
              </w:rPr>
              <w:t>блюд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75348">
              <w:rPr>
                <w:color w:val="221F1F"/>
                <w:w w:val="115"/>
                <w:sz w:val="24"/>
                <w:szCs w:val="24"/>
                <w:lang w:val="ru-RU"/>
              </w:rPr>
              <w:t>из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75348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них.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05F4C4EB" w14:textId="77777777" w:rsidR="002721C7" w:rsidRPr="00B75348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1155E571" w14:textId="77777777" w:rsidTr="002721C7">
        <w:trPr>
          <w:trHeight w:val="898"/>
        </w:trPr>
        <w:tc>
          <w:tcPr>
            <w:tcW w:w="588" w:type="dxa"/>
            <w:tcBorders>
              <w:right w:val="single" w:sz="4" w:space="0" w:color="auto"/>
            </w:tcBorders>
          </w:tcPr>
          <w:p w14:paraId="37558F71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41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686CC135" w14:textId="3C8F0F18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  <w:r w:rsidR="009F6065">
              <w:rPr>
                <w:sz w:val="24"/>
                <w:szCs w:val="24"/>
                <w:lang w:val="ru-RU"/>
              </w:rPr>
              <w:t>8</w:t>
            </w:r>
            <w:r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2F3D0252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528EC520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firstLine="142"/>
              <w:jc w:val="both"/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19: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Определение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доброкачественности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sz w:val="24"/>
                <w:szCs w:val="24"/>
                <w:lang w:val="ru-RU"/>
              </w:rPr>
              <w:t xml:space="preserve">пищевых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продуктов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органолептическим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методом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экспресс-методом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химического анализа.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A2D4573" w14:textId="77777777" w:rsidR="002721C7" w:rsidRPr="00BB6572" w:rsidRDefault="002721C7" w:rsidP="002721C7">
            <w:pPr>
              <w:ind w:left="86" w:right="-295"/>
              <w:rPr>
                <w:rFonts w:ascii="Times New Roman" w:eastAsia="Times New Roman" w:hAnsi="Times New Roman" w:cs="Times New Roman"/>
                <w:color w:val="221F1F"/>
                <w:spacing w:val="-1"/>
                <w:w w:val="115"/>
                <w:sz w:val="24"/>
                <w:szCs w:val="24"/>
                <w:lang w:val="ru-RU"/>
              </w:rPr>
            </w:pPr>
          </w:p>
          <w:p w14:paraId="45CE2B09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719D53DC" w14:textId="77777777" w:rsidTr="002721C7">
        <w:trPr>
          <w:trHeight w:val="677"/>
        </w:trPr>
        <w:tc>
          <w:tcPr>
            <w:tcW w:w="588" w:type="dxa"/>
            <w:tcBorders>
              <w:right w:val="single" w:sz="4" w:space="0" w:color="auto"/>
            </w:tcBorders>
          </w:tcPr>
          <w:p w14:paraId="274FEC7B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42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02FE8A6" w14:textId="18599AD3" w:rsidR="002721C7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  <w:r w:rsidR="002721C7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08FD0A77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6E8728C1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firstLine="142"/>
              <w:jc w:val="both"/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Технология производ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ства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кулинарных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изделий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из круп и бобовых культур. Технология приготовления блюд из круп и бобовых.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523376CA" w14:textId="77777777" w:rsidR="002721C7" w:rsidRPr="00BB6572" w:rsidRDefault="002721C7" w:rsidP="002721C7">
            <w:pPr>
              <w:ind w:left="86" w:right="-295"/>
              <w:rPr>
                <w:rFonts w:ascii="Times New Roman" w:eastAsia="Times New Roman" w:hAnsi="Times New Roman" w:cs="Times New Roman"/>
                <w:color w:val="221F1F"/>
                <w:spacing w:val="-1"/>
                <w:w w:val="115"/>
                <w:sz w:val="24"/>
                <w:szCs w:val="24"/>
                <w:lang w:val="ru-RU"/>
              </w:rPr>
            </w:pPr>
          </w:p>
          <w:p w14:paraId="1B60F4D5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744EBA0F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3BA71FE0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43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57E9F15" w14:textId="3D90C78D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9F6065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5A99FC7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47636325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 xml:space="preserve">Технология 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произ</w:t>
            </w:r>
            <w:r w:rsidRPr="00BB6572">
              <w:rPr>
                <w:color w:val="221F1F"/>
                <w:spacing w:val="-3"/>
                <w:w w:val="115"/>
                <w:sz w:val="24"/>
                <w:szCs w:val="24"/>
                <w:lang w:val="ru-RU"/>
              </w:rPr>
              <w:t>водства</w:t>
            </w:r>
            <w:r w:rsidRPr="00BB6572"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 xml:space="preserve"> макаронных</w:t>
            </w:r>
            <w:r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spacing w:val="-2"/>
                <w:w w:val="115"/>
                <w:sz w:val="24"/>
                <w:szCs w:val="24"/>
                <w:lang w:val="ru-RU"/>
              </w:rPr>
              <w:t>изде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лий и приготовления блюд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из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них.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ADF51B7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2721C7" w:rsidRPr="00BB6572" w14:paraId="1CA78CF0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0B44D6D3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44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6AF21C6A" w14:textId="3468E3AD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9F6065">
              <w:rPr>
                <w:sz w:val="24"/>
                <w:szCs w:val="24"/>
                <w:lang w:val="ru-RU"/>
              </w:rPr>
              <w:t>8</w:t>
            </w:r>
            <w:r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6538FE73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56866A00" w14:textId="77777777" w:rsidR="002721C7" w:rsidRPr="00BB6572" w:rsidRDefault="002721C7" w:rsidP="002721C7">
            <w:pPr>
              <w:ind w:left="86" w:firstLine="142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20:</w:t>
            </w:r>
            <w:r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Приготовление кулинарных блюд и органолептическая оценка их качества.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7D9D753C" w14:textId="77777777" w:rsidR="002721C7" w:rsidRPr="00BB6572" w:rsidRDefault="002721C7" w:rsidP="002721C7">
            <w:pPr>
              <w:ind w:left="86" w:right="-29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21C7" w:rsidRPr="00BB6572" w14:paraId="41636635" w14:textId="77777777" w:rsidTr="0036116C">
        <w:trPr>
          <w:trHeight w:val="443"/>
        </w:trPr>
        <w:tc>
          <w:tcPr>
            <w:tcW w:w="10422" w:type="dxa"/>
            <w:gridSpan w:val="5"/>
          </w:tcPr>
          <w:p w14:paraId="62D69CB1" w14:textId="77777777" w:rsidR="002721C7" w:rsidRDefault="002721C7" w:rsidP="002721C7">
            <w:pPr>
              <w:ind w:left="86" w:right="-295" w:firstLine="142"/>
              <w:jc w:val="center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Модуль 7. Технологии получения, преобразования и использования энергии.</w:t>
            </w:r>
          </w:p>
          <w:p w14:paraId="5E461368" w14:textId="77777777" w:rsidR="002721C7" w:rsidRPr="00BB6572" w:rsidRDefault="002721C7" w:rsidP="002721C7">
            <w:pPr>
              <w:ind w:left="86" w:right="-295" w:firstLine="142"/>
              <w:jc w:val="center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</w:pP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6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ов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)</w:t>
            </w:r>
          </w:p>
        </w:tc>
      </w:tr>
      <w:tr w:rsidR="002721C7" w:rsidRPr="00BB6572" w14:paraId="7A5ECDE6" w14:textId="77777777" w:rsidTr="002721C7">
        <w:trPr>
          <w:trHeight w:val="232"/>
        </w:trPr>
        <w:tc>
          <w:tcPr>
            <w:tcW w:w="588" w:type="dxa"/>
            <w:tcBorders>
              <w:right w:val="single" w:sz="4" w:space="0" w:color="auto"/>
            </w:tcBorders>
          </w:tcPr>
          <w:p w14:paraId="1D54C889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45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89DFBF8" w14:textId="4D0DB8ED" w:rsidR="002721C7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  <w:r w:rsidR="002721C7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FD84EE2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6856FC41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Что</w:t>
            </w:r>
            <w:proofErr w:type="spellEnd"/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такое</w:t>
            </w:r>
            <w:proofErr w:type="spellEnd"/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тепловая</w:t>
            </w:r>
            <w:proofErr w:type="spellEnd"/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энергия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6C1846BE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</w:rPr>
            </w:pPr>
          </w:p>
        </w:tc>
      </w:tr>
      <w:tr w:rsidR="002721C7" w:rsidRPr="00BB6572" w14:paraId="61BA22FA" w14:textId="77777777" w:rsidTr="002721C7">
        <w:trPr>
          <w:trHeight w:val="222"/>
        </w:trPr>
        <w:tc>
          <w:tcPr>
            <w:tcW w:w="588" w:type="dxa"/>
            <w:tcBorders>
              <w:right w:val="single" w:sz="4" w:space="0" w:color="auto"/>
            </w:tcBorders>
          </w:tcPr>
          <w:p w14:paraId="220DD988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46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085EFC51" w14:textId="520451A4" w:rsidR="002721C7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</w:t>
            </w:r>
            <w:r w:rsidR="002721C7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F0274F6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5C4DCA6C" w14:textId="77777777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Методы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и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средства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получения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тепловой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энергии.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2F5B6EE5" w14:textId="77777777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2721C7" w:rsidRPr="00BB6572" w14:paraId="40968B78" w14:textId="77777777" w:rsidTr="002721C7">
        <w:trPr>
          <w:trHeight w:val="898"/>
        </w:trPr>
        <w:tc>
          <w:tcPr>
            <w:tcW w:w="588" w:type="dxa"/>
            <w:tcBorders>
              <w:right w:val="single" w:sz="4" w:space="0" w:color="auto"/>
            </w:tcBorders>
          </w:tcPr>
          <w:p w14:paraId="3CDCBE37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47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B7A254F" w14:textId="4D81DE67" w:rsidR="002721C7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</w:t>
            </w:r>
            <w:r w:rsidR="002721C7">
              <w:rPr>
                <w:sz w:val="24"/>
                <w:szCs w:val="24"/>
                <w:lang w:val="ru-RU"/>
              </w:rPr>
              <w:t>.0</w:t>
            </w: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7F64608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5DE95DF9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Практическая работа № 21: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Сбор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дополнительной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информации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в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Интернете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справочной литературе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об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областях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получения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применения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тепловой энергии.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5CC6F4B8" w14:textId="77777777" w:rsidR="002721C7" w:rsidRPr="00BB6572" w:rsidRDefault="002721C7" w:rsidP="002721C7">
            <w:pPr>
              <w:ind w:left="86" w:right="-295"/>
              <w:rPr>
                <w:rFonts w:ascii="Times New Roman" w:eastAsia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</w:p>
          <w:p w14:paraId="57A719D3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3CC2F575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6A714FEF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48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8147FC2" w14:textId="2DE91308" w:rsidR="002721C7" w:rsidRPr="002721C7" w:rsidRDefault="009F6065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  <w:r w:rsidR="002721C7">
              <w:rPr>
                <w:sz w:val="24"/>
                <w:szCs w:val="24"/>
                <w:lang w:val="ru-RU"/>
              </w:rPr>
              <w:t>4.0</w:t>
            </w:r>
            <w:r w:rsidR="002638A8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6575F996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79F4CD99" w14:textId="77777777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Преобразование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тепловой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энергии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в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другие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виды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энергии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и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работу.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F806C2E" w14:textId="77777777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5C2E0583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1E4F4DB1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49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63643E04" w14:textId="312F37E1" w:rsidR="002721C7" w:rsidRPr="002721C7" w:rsidRDefault="002638A8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11</w:t>
            </w:r>
            <w:r w:rsidR="002721C7">
              <w:rPr>
                <w:sz w:val="24"/>
                <w:szCs w:val="24"/>
                <w:lang w:val="ru-RU"/>
              </w:rPr>
              <w:t>.03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7ABFA92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3BB861B8" w14:textId="77777777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Передача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тепловой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энергии.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Аккумулирование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тепловой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энергии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2B89AFE7" w14:textId="77777777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1F797A96" w14:textId="77777777" w:rsidTr="002721C7">
        <w:trPr>
          <w:trHeight w:val="677"/>
        </w:trPr>
        <w:tc>
          <w:tcPr>
            <w:tcW w:w="588" w:type="dxa"/>
            <w:tcBorders>
              <w:right w:val="single" w:sz="4" w:space="0" w:color="auto"/>
            </w:tcBorders>
          </w:tcPr>
          <w:p w14:paraId="6C964F33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50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D6944D9" w14:textId="5A450767" w:rsidR="002721C7" w:rsidRPr="002721C7" w:rsidRDefault="002638A8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  <w:r w:rsidR="002721C7">
              <w:rPr>
                <w:sz w:val="24"/>
                <w:szCs w:val="24"/>
                <w:lang w:val="ru-RU"/>
              </w:rPr>
              <w:t>.03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2A831346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1872120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Практическая работа № 22: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Ознакомление с бытовыми техническими средствами получения тепловой энергии и их испытание.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80E810C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55E2E58C" w14:textId="77777777" w:rsidTr="0036116C">
        <w:trPr>
          <w:trHeight w:val="323"/>
        </w:trPr>
        <w:tc>
          <w:tcPr>
            <w:tcW w:w="10422" w:type="dxa"/>
            <w:gridSpan w:val="5"/>
          </w:tcPr>
          <w:p w14:paraId="1260878A" w14:textId="77777777" w:rsidR="002721C7" w:rsidRDefault="002721C7" w:rsidP="002721C7">
            <w:pPr>
              <w:pStyle w:val="a8"/>
              <w:tabs>
                <w:tab w:val="left" w:pos="287"/>
              </w:tabs>
              <w:ind w:left="86" w:right="-295" w:firstLine="142"/>
              <w:jc w:val="center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>Модуль 8. Технологии получения, обработки и использования информации.</w:t>
            </w:r>
          </w:p>
          <w:p w14:paraId="1C3C71B5" w14:textId="77777777" w:rsidR="002721C7" w:rsidRPr="00BB6572" w:rsidRDefault="002721C7" w:rsidP="002721C7">
            <w:pPr>
              <w:pStyle w:val="a8"/>
              <w:tabs>
                <w:tab w:val="left" w:pos="287"/>
              </w:tabs>
              <w:ind w:left="86" w:right="-295" w:firstLine="142"/>
              <w:jc w:val="center"/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</w:pP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(4 часа)</w:t>
            </w:r>
          </w:p>
        </w:tc>
      </w:tr>
      <w:tr w:rsidR="002721C7" w:rsidRPr="00BB6572" w14:paraId="0A9328FA" w14:textId="77777777" w:rsidTr="002721C7">
        <w:trPr>
          <w:trHeight w:val="443"/>
        </w:trPr>
        <w:tc>
          <w:tcPr>
            <w:tcW w:w="588" w:type="dxa"/>
            <w:tcBorders>
              <w:right w:val="single" w:sz="4" w:space="0" w:color="auto"/>
            </w:tcBorders>
          </w:tcPr>
          <w:p w14:paraId="7C8D1FEC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51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D0E886F" w14:textId="38AA4177" w:rsidR="002721C7" w:rsidRPr="002721C7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2638A8">
              <w:rPr>
                <w:sz w:val="24"/>
                <w:szCs w:val="24"/>
                <w:lang w:val="ru-RU"/>
              </w:rPr>
              <w:t>8</w:t>
            </w:r>
            <w:r>
              <w:rPr>
                <w:sz w:val="24"/>
                <w:szCs w:val="24"/>
                <w:lang w:val="ru-RU"/>
              </w:rPr>
              <w:t>.03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194F326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A40D711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Восприятие информации.</w:t>
            </w:r>
            <w:r w:rsidRPr="00BB6572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 xml:space="preserve"> Кодирование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информации при передаче сведений.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74876DFB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2721C7" w:rsidRPr="00BB6572" w14:paraId="66506C44" w14:textId="77777777" w:rsidTr="002721C7">
        <w:trPr>
          <w:trHeight w:val="687"/>
        </w:trPr>
        <w:tc>
          <w:tcPr>
            <w:tcW w:w="588" w:type="dxa"/>
            <w:tcBorders>
              <w:right w:val="single" w:sz="4" w:space="0" w:color="auto"/>
            </w:tcBorders>
          </w:tcPr>
          <w:p w14:paraId="4A97BCC9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lastRenderedPageBreak/>
              <w:t>52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3A324D2D" w14:textId="79AE78A8" w:rsidR="002721C7" w:rsidRPr="002721C7" w:rsidRDefault="002638A8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  <w:r w:rsidR="002721C7">
              <w:rPr>
                <w:sz w:val="24"/>
                <w:szCs w:val="24"/>
                <w:lang w:val="ru-RU"/>
              </w:rPr>
              <w:t>.03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6C78F3D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20CEF379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Практическая работа № 23: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Чтение и запись информации различными средствами её отображения.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E5F3A68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1881F4C1" w14:textId="77777777" w:rsidTr="002721C7">
        <w:trPr>
          <w:trHeight w:val="222"/>
        </w:trPr>
        <w:tc>
          <w:tcPr>
            <w:tcW w:w="588" w:type="dxa"/>
            <w:tcBorders>
              <w:right w:val="single" w:sz="4" w:space="0" w:color="auto"/>
            </w:tcBorders>
          </w:tcPr>
          <w:p w14:paraId="3656474B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53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26F9D2E0" w14:textId="344B28DC" w:rsidR="002721C7" w:rsidRPr="002721C7" w:rsidRDefault="002638A8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04</w:t>
            </w:r>
            <w:r w:rsidR="002721C7">
              <w:rPr>
                <w:sz w:val="24"/>
                <w:szCs w:val="24"/>
                <w:lang w:val="ru-RU"/>
              </w:rPr>
              <w:t>.0</w:t>
            </w: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591BB1EA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16855658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Сигналы и знаки при кодировании информации.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144E3CDF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6C14539C" w14:textId="77777777" w:rsidTr="002721C7">
        <w:trPr>
          <w:trHeight w:val="307"/>
        </w:trPr>
        <w:tc>
          <w:tcPr>
            <w:tcW w:w="588" w:type="dxa"/>
            <w:tcBorders>
              <w:right w:val="single" w:sz="4" w:space="0" w:color="auto"/>
            </w:tcBorders>
          </w:tcPr>
          <w:p w14:paraId="4C975D5D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54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65E59D0A" w14:textId="48F5950E" w:rsidR="002721C7" w:rsidRPr="002721C7" w:rsidRDefault="002638A8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05</w:t>
            </w:r>
            <w:r w:rsidR="002721C7">
              <w:rPr>
                <w:sz w:val="24"/>
                <w:szCs w:val="24"/>
                <w:lang w:val="ru-RU"/>
              </w:rPr>
              <w:t>.0</w:t>
            </w: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4C663D2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39F04B4D" w14:textId="77777777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Символы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>,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 xml:space="preserve"> как средство кодирования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информации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5285A4E9" w14:textId="77777777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27C4AF6B" w14:textId="77777777" w:rsidTr="0036116C">
        <w:trPr>
          <w:trHeight w:val="222"/>
        </w:trPr>
        <w:tc>
          <w:tcPr>
            <w:tcW w:w="10422" w:type="dxa"/>
            <w:gridSpan w:val="5"/>
          </w:tcPr>
          <w:p w14:paraId="62D88720" w14:textId="77777777" w:rsidR="002721C7" w:rsidRPr="002E58DE" w:rsidRDefault="002721C7" w:rsidP="002721C7">
            <w:pPr>
              <w:pStyle w:val="a8"/>
              <w:tabs>
                <w:tab w:val="left" w:pos="287"/>
              </w:tabs>
              <w:ind w:left="86" w:right="-295" w:firstLine="142"/>
              <w:jc w:val="center"/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Модуль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 xml:space="preserve"> 9. </w:t>
            </w: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Технологии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растениеводства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  <w:lang w:val="ru-RU"/>
              </w:rPr>
              <w:t xml:space="preserve">  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7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ов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)</w:t>
            </w:r>
          </w:p>
        </w:tc>
      </w:tr>
      <w:tr w:rsidR="002721C7" w:rsidRPr="00BB6572" w14:paraId="241971B5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3F8A58B7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55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397A2AD7" w14:textId="52CBE6F3" w:rsidR="002721C7" w:rsidRPr="002721C7" w:rsidRDefault="002638A8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</w:t>
            </w:r>
            <w:r w:rsidR="002721C7">
              <w:rPr>
                <w:sz w:val="24"/>
                <w:szCs w:val="24"/>
                <w:lang w:val="ru-RU"/>
              </w:rPr>
              <w:t>.0</w:t>
            </w: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ECA4317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507C79AF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Дикорастущие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растения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,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spacing w:val="-3"/>
                <w:w w:val="115"/>
                <w:sz w:val="24"/>
                <w:szCs w:val="24"/>
              </w:rPr>
              <w:t>используемые</w:t>
            </w:r>
            <w:proofErr w:type="spellEnd"/>
            <w:r w:rsidRPr="00BB6572">
              <w:rPr>
                <w:color w:val="221F1F"/>
                <w:spacing w:val="-3"/>
                <w:w w:val="11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B6572">
              <w:rPr>
                <w:color w:val="221F1F"/>
                <w:spacing w:val="-3"/>
                <w:w w:val="115"/>
                <w:sz w:val="24"/>
                <w:szCs w:val="24"/>
              </w:rPr>
              <w:t>человеком</w:t>
            </w:r>
            <w:proofErr w:type="spellEnd"/>
            <w:r w:rsidRPr="00BB6572">
              <w:rPr>
                <w:color w:val="221F1F"/>
                <w:spacing w:val="-3"/>
                <w:w w:val="115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52550E7B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</w:rPr>
            </w:pPr>
          </w:p>
        </w:tc>
      </w:tr>
      <w:tr w:rsidR="002721C7" w:rsidRPr="00BB6572" w14:paraId="4AC49B13" w14:textId="77777777" w:rsidTr="002721C7">
        <w:trPr>
          <w:trHeight w:val="455"/>
        </w:trPr>
        <w:tc>
          <w:tcPr>
            <w:tcW w:w="588" w:type="dxa"/>
            <w:tcBorders>
              <w:right w:val="single" w:sz="4" w:space="0" w:color="auto"/>
            </w:tcBorders>
          </w:tcPr>
          <w:p w14:paraId="7F2BEB3E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56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2EC9618" w14:textId="78A8F72F" w:rsidR="002721C7" w:rsidRPr="002721C7" w:rsidRDefault="002638A8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  <w:r w:rsidR="002721C7">
              <w:rPr>
                <w:sz w:val="24"/>
                <w:szCs w:val="24"/>
                <w:lang w:val="ru-RU"/>
              </w:rPr>
              <w:t>.0</w:t>
            </w:r>
            <w:r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5946F833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12ACA26F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24: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Классификация дикорастущих растений по группам.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03E03101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4694EABC" w14:textId="77777777" w:rsidTr="002721C7">
        <w:trPr>
          <w:trHeight w:val="222"/>
        </w:trPr>
        <w:tc>
          <w:tcPr>
            <w:tcW w:w="588" w:type="dxa"/>
            <w:tcBorders>
              <w:right w:val="single" w:sz="4" w:space="0" w:color="auto"/>
            </w:tcBorders>
          </w:tcPr>
          <w:p w14:paraId="737E0C14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57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5A255D9" w14:textId="6FFEC455" w:rsidR="002721C7" w:rsidRPr="00BB6572" w:rsidRDefault="002638A8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  <w:r w:rsidR="002721C7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7FC445F6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27BCF04B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</w:rPr>
            </w:pPr>
            <w:proofErr w:type="spellStart"/>
            <w:r w:rsidRPr="00BB6572">
              <w:rPr>
                <w:color w:val="221F1F"/>
                <w:spacing w:val="-1"/>
                <w:w w:val="115"/>
                <w:sz w:val="24"/>
                <w:szCs w:val="24"/>
              </w:rPr>
              <w:t>Заготовка</w:t>
            </w:r>
            <w:proofErr w:type="spellEnd"/>
            <w:r w:rsidRPr="00BB6572">
              <w:rPr>
                <w:color w:val="221F1F"/>
                <w:spacing w:val="-1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color w:val="221F1F"/>
                <w:spacing w:val="-1"/>
                <w:w w:val="115"/>
                <w:sz w:val="24"/>
                <w:szCs w:val="24"/>
              </w:rPr>
              <w:t>сырья</w:t>
            </w:r>
            <w:proofErr w:type="spellEnd"/>
            <w:r w:rsidRPr="00BB6572">
              <w:rPr>
                <w:color w:val="221F1F"/>
                <w:spacing w:val="-1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color w:val="221F1F"/>
                <w:spacing w:val="-1"/>
                <w:w w:val="115"/>
                <w:sz w:val="24"/>
                <w:szCs w:val="24"/>
              </w:rPr>
              <w:t>дикорасту</w:t>
            </w:r>
            <w:r w:rsidRPr="00BB6572">
              <w:rPr>
                <w:color w:val="221F1F"/>
                <w:spacing w:val="-2"/>
                <w:w w:val="115"/>
                <w:sz w:val="24"/>
                <w:szCs w:val="24"/>
              </w:rPr>
              <w:t>щих</w:t>
            </w:r>
            <w:proofErr w:type="spellEnd"/>
            <w:r w:rsidRPr="00BB6572">
              <w:rPr>
                <w:color w:val="221F1F"/>
                <w:spacing w:val="-2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color w:val="221F1F"/>
                <w:spacing w:val="-1"/>
                <w:w w:val="115"/>
                <w:sz w:val="24"/>
                <w:szCs w:val="24"/>
              </w:rPr>
              <w:t>растений</w:t>
            </w:r>
            <w:proofErr w:type="spellEnd"/>
            <w:r w:rsidRPr="00BB6572">
              <w:rPr>
                <w:color w:val="221F1F"/>
                <w:spacing w:val="-1"/>
                <w:w w:val="115"/>
                <w:sz w:val="24"/>
                <w:szCs w:val="24"/>
              </w:rPr>
              <w:t>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165B45E4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</w:rPr>
            </w:pPr>
          </w:p>
        </w:tc>
      </w:tr>
      <w:tr w:rsidR="002721C7" w:rsidRPr="00BB6572" w14:paraId="5F96BC70" w14:textId="77777777" w:rsidTr="002721C7">
        <w:trPr>
          <w:trHeight w:val="232"/>
        </w:trPr>
        <w:tc>
          <w:tcPr>
            <w:tcW w:w="588" w:type="dxa"/>
            <w:tcBorders>
              <w:right w:val="single" w:sz="4" w:space="0" w:color="auto"/>
            </w:tcBorders>
          </w:tcPr>
          <w:p w14:paraId="59FDFCE5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58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FDBCBC8" w14:textId="68E59468" w:rsidR="002721C7" w:rsidRPr="00BB6572" w:rsidRDefault="002638A8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  <w:r w:rsidR="002721C7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2E25BBC2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78A0BDF1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№25: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Выполнение по ГОСТу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технологий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подготовки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закладки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сырья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дикорастущих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растений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на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хранение.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9A3B6CB" w14:textId="77777777" w:rsidR="002721C7" w:rsidRPr="00BB6572" w:rsidRDefault="002721C7" w:rsidP="002721C7">
            <w:pPr>
              <w:ind w:left="86" w:right="-295"/>
              <w:rPr>
                <w:rFonts w:ascii="Times New Roman" w:eastAsia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</w:p>
          <w:p w14:paraId="28A8677C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24F12C9B" w14:textId="77777777" w:rsidTr="002721C7">
        <w:trPr>
          <w:trHeight w:val="117"/>
        </w:trPr>
        <w:tc>
          <w:tcPr>
            <w:tcW w:w="588" w:type="dxa"/>
            <w:tcBorders>
              <w:right w:val="single" w:sz="4" w:space="0" w:color="auto"/>
            </w:tcBorders>
          </w:tcPr>
          <w:p w14:paraId="34C7FDF6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59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766A812" w14:textId="56428CA0" w:rsidR="002721C7" w:rsidRPr="006F3E47" w:rsidRDefault="002638A8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  <w:r w:rsidR="006F3E47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84AB559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251BE615" w14:textId="71341AAE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151E8C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>Переработка</w:t>
            </w:r>
            <w:r w:rsidR="006F3E47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spacing w:val="-1"/>
                <w:w w:val="115"/>
                <w:sz w:val="24"/>
                <w:szCs w:val="24"/>
                <w:lang w:val="ru-RU"/>
              </w:rPr>
              <w:t xml:space="preserve">и применение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сырья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дикорастущих</w:t>
            </w:r>
            <w:r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151E8C">
              <w:rPr>
                <w:color w:val="221F1F"/>
                <w:w w:val="115"/>
                <w:sz w:val="24"/>
                <w:szCs w:val="24"/>
                <w:lang w:val="ru-RU"/>
              </w:rPr>
              <w:t>растений.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3A5689CC" w14:textId="77777777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6EB496E3" w14:textId="77777777" w:rsidTr="002721C7">
        <w:trPr>
          <w:trHeight w:val="117"/>
        </w:trPr>
        <w:tc>
          <w:tcPr>
            <w:tcW w:w="588" w:type="dxa"/>
            <w:tcBorders>
              <w:right w:val="single" w:sz="4" w:space="0" w:color="auto"/>
            </w:tcBorders>
          </w:tcPr>
          <w:p w14:paraId="5348F373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60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30B06502" w14:textId="35CBFE2F" w:rsidR="002721C7" w:rsidRPr="00BB6572" w:rsidRDefault="002638A8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color w:val="221F1F"/>
                <w:w w:val="115"/>
                <w:sz w:val="24"/>
                <w:szCs w:val="24"/>
                <w:lang w:val="ru-RU"/>
              </w:rPr>
              <w:t>26</w:t>
            </w:r>
            <w:r w:rsidR="006F3E47">
              <w:rPr>
                <w:color w:val="221F1F"/>
                <w:w w:val="115"/>
                <w:sz w:val="24"/>
                <w:szCs w:val="24"/>
                <w:lang w:val="ru-RU"/>
              </w:rPr>
              <w:t>.04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7A1FDC95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335E3EAF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26: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Овладение основными методами переработки сырья дикорастущих растений.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1979179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  <w:tr w:rsidR="002721C7" w:rsidRPr="00BB6572" w14:paraId="24DAB6A0" w14:textId="77777777" w:rsidTr="002721C7">
        <w:trPr>
          <w:trHeight w:val="117"/>
        </w:trPr>
        <w:tc>
          <w:tcPr>
            <w:tcW w:w="588" w:type="dxa"/>
            <w:tcBorders>
              <w:right w:val="single" w:sz="4" w:space="0" w:color="auto"/>
            </w:tcBorders>
          </w:tcPr>
          <w:p w14:paraId="210D6AB1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61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AC2D541" w14:textId="3E8D8935" w:rsidR="002721C7" w:rsidRPr="006F3E47" w:rsidRDefault="006F3E4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="002638A8">
              <w:rPr>
                <w:sz w:val="24"/>
                <w:szCs w:val="24"/>
                <w:lang w:val="ru-RU"/>
              </w:rPr>
              <w:t>9</w:t>
            </w:r>
            <w:r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F7BE6FF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F5989F3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Влияние экологических факторов на урожайность дикорастущих растений. Условия и методы сохранения природной среды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790DE36D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</w:rPr>
            </w:pPr>
          </w:p>
        </w:tc>
      </w:tr>
      <w:tr w:rsidR="002721C7" w:rsidRPr="00BB6572" w14:paraId="057411A1" w14:textId="77777777" w:rsidTr="002721C7">
        <w:trPr>
          <w:trHeight w:val="117"/>
        </w:trPr>
        <w:tc>
          <w:tcPr>
            <w:tcW w:w="8569" w:type="dxa"/>
            <w:gridSpan w:val="4"/>
            <w:tcBorders>
              <w:right w:val="single" w:sz="4" w:space="0" w:color="auto"/>
            </w:tcBorders>
          </w:tcPr>
          <w:p w14:paraId="759CCC7F" w14:textId="77777777" w:rsidR="002721C7" w:rsidRPr="00BB6572" w:rsidRDefault="002721C7" w:rsidP="002721C7">
            <w:pPr>
              <w:pStyle w:val="a8"/>
              <w:tabs>
                <w:tab w:val="left" w:pos="287"/>
              </w:tabs>
              <w:ind w:left="86" w:right="133" w:firstLine="142"/>
              <w:jc w:val="center"/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</w:pP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Модуль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 xml:space="preserve"> 10. </w:t>
            </w: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Технологии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животноводства</w:t>
            </w:r>
            <w:proofErr w:type="spellEnd"/>
            <w:r w:rsidRPr="00BB6572">
              <w:rPr>
                <w:rFonts w:ascii="Times New Roman" w:hAnsi="Times New Roman" w:cs="Times New Roman"/>
                <w:b/>
                <w:color w:val="221F1F"/>
                <w:w w:val="115"/>
                <w:sz w:val="24"/>
                <w:szCs w:val="24"/>
              </w:rPr>
              <w:t>.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>3</w:t>
            </w:r>
            <w:r w:rsidRPr="002E58DE">
              <w:rPr>
                <w:rFonts w:ascii="Times New Roman" w:hAnsi="Times New Roman" w:cs="Times New Roman"/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часа)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1B5E2311" w14:textId="77777777" w:rsidR="002721C7" w:rsidRPr="00BB6572" w:rsidRDefault="002721C7" w:rsidP="002721C7">
            <w:pPr>
              <w:pStyle w:val="a8"/>
              <w:tabs>
                <w:tab w:val="left" w:pos="287"/>
              </w:tabs>
              <w:ind w:left="86" w:right="-295"/>
              <w:jc w:val="center"/>
              <w:rPr>
                <w:rFonts w:ascii="Times New Roman" w:hAnsi="Times New Roman" w:cs="Times New Roman"/>
                <w:color w:val="221F1F"/>
                <w:w w:val="115"/>
                <w:sz w:val="24"/>
                <w:szCs w:val="24"/>
              </w:rPr>
            </w:pPr>
          </w:p>
        </w:tc>
      </w:tr>
      <w:tr w:rsidR="002721C7" w:rsidRPr="00BB6572" w14:paraId="3A7F0629" w14:textId="77777777" w:rsidTr="002721C7">
        <w:trPr>
          <w:trHeight w:val="117"/>
        </w:trPr>
        <w:tc>
          <w:tcPr>
            <w:tcW w:w="588" w:type="dxa"/>
            <w:tcBorders>
              <w:right w:val="single" w:sz="4" w:space="0" w:color="auto"/>
            </w:tcBorders>
          </w:tcPr>
          <w:p w14:paraId="50D507C8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62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79869A3" w14:textId="703CEB0F" w:rsidR="002721C7" w:rsidRPr="006F3E47" w:rsidRDefault="002638A8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03</w:t>
            </w:r>
            <w:r w:rsidR="006F3E47">
              <w:rPr>
                <w:sz w:val="24"/>
                <w:szCs w:val="24"/>
                <w:lang w:val="ru-RU"/>
              </w:rPr>
              <w:t>.0</w:t>
            </w: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4D194DDB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5ECCBAE0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Технологии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получения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животноводческой</w:t>
            </w:r>
            <w:r>
              <w:rPr>
                <w:color w:val="221F1F"/>
                <w:w w:val="110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продукции и ее основные элементы.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6F2A07ED" w14:textId="77777777" w:rsidR="002721C7" w:rsidRPr="00151E8C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2721C7" w:rsidRPr="00BB6572" w14:paraId="107DD977" w14:textId="77777777" w:rsidTr="002721C7">
        <w:trPr>
          <w:trHeight w:val="117"/>
        </w:trPr>
        <w:tc>
          <w:tcPr>
            <w:tcW w:w="588" w:type="dxa"/>
            <w:tcBorders>
              <w:right w:val="single" w:sz="4" w:space="0" w:color="auto"/>
            </w:tcBorders>
          </w:tcPr>
          <w:p w14:paraId="361C1E80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63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6FCAD28A" w14:textId="03F4BDD8" w:rsidR="002721C7" w:rsidRPr="006F3E47" w:rsidRDefault="002638A8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06</w:t>
            </w:r>
            <w:r w:rsidR="006F3E47">
              <w:rPr>
                <w:sz w:val="24"/>
                <w:szCs w:val="24"/>
                <w:lang w:val="ru-RU"/>
              </w:rPr>
              <w:t>.0</w:t>
            </w: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52FBE142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23FD74D3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Содержание животных—элемент технологии производства животноводческой продукции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D777FF1" w14:textId="77777777" w:rsidR="002721C7" w:rsidRPr="00BB6572" w:rsidRDefault="002721C7" w:rsidP="002721C7">
            <w:pPr>
              <w:ind w:left="86" w:right="-29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C7430B7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2721C7" w:rsidRPr="00BB6572" w14:paraId="79DA7EC4" w14:textId="77777777" w:rsidTr="002721C7">
        <w:trPr>
          <w:trHeight w:val="117"/>
        </w:trPr>
        <w:tc>
          <w:tcPr>
            <w:tcW w:w="588" w:type="dxa"/>
            <w:tcBorders>
              <w:right w:val="single" w:sz="4" w:space="0" w:color="auto"/>
            </w:tcBorders>
          </w:tcPr>
          <w:p w14:paraId="470C5CCF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64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0513BFA" w14:textId="22E82BAE" w:rsidR="002721C7" w:rsidRPr="006F3E47" w:rsidRDefault="002638A8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6F3E47">
              <w:rPr>
                <w:sz w:val="24"/>
                <w:szCs w:val="24"/>
                <w:lang w:val="ru-RU"/>
              </w:rPr>
              <w:t>.0</w:t>
            </w: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0776CA4E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733BB5B3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Практическая работа № 27: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Реферативное о</w:t>
            </w:r>
            <w:r w:rsidRPr="00BB6572">
              <w:rPr>
                <w:color w:val="221F1F"/>
                <w:w w:val="110"/>
                <w:sz w:val="24"/>
                <w:szCs w:val="24"/>
                <w:lang w:val="ru-RU"/>
              </w:rPr>
              <w:t>писание технологии разведения комнатных домашних животных на основе личного опыта, опыта друзей и знакомых, справочной литературы и информации в Интернете.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54B68A0A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2721C7" w:rsidRPr="00BB6572" w14:paraId="3FE90738" w14:textId="77777777" w:rsidTr="0036116C">
        <w:trPr>
          <w:trHeight w:val="117"/>
        </w:trPr>
        <w:tc>
          <w:tcPr>
            <w:tcW w:w="10422" w:type="dxa"/>
            <w:gridSpan w:val="5"/>
          </w:tcPr>
          <w:p w14:paraId="4E3E1CF0" w14:textId="3361C0BA" w:rsidR="002721C7" w:rsidRPr="002E58DE" w:rsidRDefault="002721C7" w:rsidP="002721C7">
            <w:pPr>
              <w:pStyle w:val="TableParagraph"/>
              <w:tabs>
                <w:tab w:val="left" w:pos="287"/>
              </w:tabs>
              <w:ind w:left="86" w:right="-295" w:firstLine="142"/>
              <w:jc w:val="center"/>
              <w:rPr>
                <w:b/>
                <w:color w:val="221F1F"/>
                <w:w w:val="115"/>
                <w:sz w:val="24"/>
                <w:szCs w:val="24"/>
                <w:lang w:val="ru-RU"/>
              </w:rPr>
            </w:pPr>
            <w:proofErr w:type="spellStart"/>
            <w:r w:rsidRPr="00BB6572">
              <w:rPr>
                <w:b/>
                <w:color w:val="221F1F"/>
                <w:w w:val="115"/>
                <w:sz w:val="24"/>
                <w:szCs w:val="24"/>
              </w:rPr>
              <w:t>Модуль</w:t>
            </w:r>
            <w:proofErr w:type="spellEnd"/>
            <w:r w:rsidRPr="00BB6572">
              <w:rPr>
                <w:b/>
                <w:color w:val="221F1F"/>
                <w:w w:val="115"/>
                <w:sz w:val="24"/>
                <w:szCs w:val="24"/>
              </w:rPr>
              <w:t xml:space="preserve"> 11. </w:t>
            </w:r>
            <w:proofErr w:type="spellStart"/>
            <w:r w:rsidRPr="00BB6572">
              <w:rPr>
                <w:b/>
                <w:color w:val="221F1F"/>
                <w:w w:val="115"/>
                <w:sz w:val="24"/>
                <w:szCs w:val="24"/>
              </w:rPr>
              <w:t>Социальные</w:t>
            </w:r>
            <w:proofErr w:type="spellEnd"/>
            <w:r w:rsidRPr="00BB6572">
              <w:rPr>
                <w:b/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b/>
                <w:color w:val="221F1F"/>
                <w:w w:val="115"/>
                <w:sz w:val="24"/>
                <w:szCs w:val="24"/>
              </w:rPr>
              <w:t>технологии</w:t>
            </w:r>
            <w:proofErr w:type="spellEnd"/>
            <w:r w:rsidRPr="00BB6572">
              <w:rPr>
                <w:b/>
                <w:color w:val="221F1F"/>
                <w:w w:val="115"/>
                <w:sz w:val="24"/>
                <w:szCs w:val="24"/>
              </w:rPr>
              <w:t>.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2E58DE">
              <w:rPr>
                <w:b/>
                <w:color w:val="221F1F"/>
                <w:w w:val="110"/>
                <w:sz w:val="24"/>
                <w:szCs w:val="24"/>
                <w:lang w:val="ru-RU"/>
              </w:rPr>
              <w:t>(</w:t>
            </w:r>
            <w:r w:rsidR="006F3E47">
              <w:rPr>
                <w:b/>
                <w:color w:val="221F1F"/>
                <w:w w:val="110"/>
                <w:sz w:val="24"/>
                <w:szCs w:val="24"/>
                <w:lang w:val="ru-RU"/>
              </w:rPr>
              <w:t>6</w:t>
            </w:r>
            <w:r w:rsidRPr="002E58DE">
              <w:rPr>
                <w:b/>
                <w:color w:val="221F1F"/>
                <w:w w:val="110"/>
                <w:sz w:val="24"/>
                <w:szCs w:val="24"/>
                <w:lang w:val="ru-RU"/>
              </w:rPr>
              <w:t xml:space="preserve"> часа)</w:t>
            </w:r>
          </w:p>
        </w:tc>
      </w:tr>
      <w:tr w:rsidR="002721C7" w:rsidRPr="00BB6572" w14:paraId="22D282F0" w14:textId="77777777" w:rsidTr="002721C7">
        <w:trPr>
          <w:trHeight w:val="117"/>
        </w:trPr>
        <w:tc>
          <w:tcPr>
            <w:tcW w:w="588" w:type="dxa"/>
            <w:tcBorders>
              <w:right w:val="single" w:sz="4" w:space="0" w:color="auto"/>
            </w:tcBorders>
          </w:tcPr>
          <w:p w14:paraId="69C6B5A0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65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0732A381" w14:textId="54BBEECC" w:rsidR="002721C7" w:rsidRPr="006F3E47" w:rsidRDefault="002638A8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  <w:r w:rsidR="006F3E47">
              <w:rPr>
                <w:sz w:val="24"/>
                <w:szCs w:val="24"/>
                <w:lang w:val="ru-RU"/>
              </w:rPr>
              <w:t>.05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3CB74050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5D2B1C98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Виды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социальных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 xml:space="preserve"> </w:t>
            </w:r>
            <w:proofErr w:type="spellStart"/>
            <w:r w:rsidRPr="00BB6572">
              <w:rPr>
                <w:color w:val="221F1F"/>
                <w:w w:val="115"/>
                <w:sz w:val="24"/>
                <w:szCs w:val="24"/>
              </w:rPr>
              <w:t>технологий</w:t>
            </w:r>
            <w:proofErr w:type="spellEnd"/>
            <w:r w:rsidRPr="00BB6572">
              <w:rPr>
                <w:color w:val="221F1F"/>
                <w:w w:val="115"/>
                <w:sz w:val="24"/>
                <w:szCs w:val="24"/>
              </w:rPr>
              <w:t>.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59F4E3C3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</w:rPr>
            </w:pPr>
          </w:p>
        </w:tc>
      </w:tr>
      <w:tr w:rsidR="002721C7" w:rsidRPr="00BB6572" w14:paraId="62B8DF5E" w14:textId="77777777" w:rsidTr="002721C7">
        <w:trPr>
          <w:trHeight w:val="117"/>
        </w:trPr>
        <w:tc>
          <w:tcPr>
            <w:tcW w:w="588" w:type="dxa"/>
            <w:tcBorders>
              <w:right w:val="single" w:sz="4" w:space="0" w:color="auto"/>
            </w:tcBorders>
          </w:tcPr>
          <w:p w14:paraId="00F5F587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66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76D8E254" w14:textId="398C444E" w:rsidR="002721C7" w:rsidRPr="006F3E47" w:rsidRDefault="002638A8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  <w:r w:rsidR="006F3E47">
              <w:rPr>
                <w:sz w:val="24"/>
                <w:szCs w:val="24"/>
                <w:lang w:val="ru-RU"/>
              </w:rPr>
              <w:t>.05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796FA9BF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4BD00C15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Технологии коммуникации. Структура процесса коммуникации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076C59AC" w14:textId="77777777" w:rsidR="002721C7" w:rsidRPr="00263F6C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2721C7" w:rsidRPr="00BB6572" w14:paraId="50958018" w14:textId="77777777" w:rsidTr="002721C7">
        <w:trPr>
          <w:trHeight w:val="117"/>
        </w:trPr>
        <w:tc>
          <w:tcPr>
            <w:tcW w:w="588" w:type="dxa"/>
            <w:tcBorders>
              <w:right w:val="single" w:sz="4" w:space="0" w:color="auto"/>
            </w:tcBorders>
          </w:tcPr>
          <w:p w14:paraId="695E08B7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67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57814014" w14:textId="6787AD49" w:rsidR="002721C7" w:rsidRPr="006F3E47" w:rsidRDefault="002638A8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6F3E47">
              <w:rPr>
                <w:sz w:val="24"/>
                <w:szCs w:val="24"/>
                <w:lang w:val="ru-RU"/>
              </w:rPr>
              <w:t>.05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148412D0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29D27D58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28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:</w:t>
            </w:r>
            <w:r w:rsidRPr="00BB6572">
              <w:rPr>
                <w:sz w:val="24"/>
                <w:szCs w:val="24"/>
                <w:lang w:val="ru-RU"/>
              </w:rPr>
              <w:t>Разработка технологий общения при конфликтных ситуациях.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0B1F7343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sz w:val="24"/>
                <w:szCs w:val="24"/>
                <w:lang w:val="ru-RU"/>
              </w:rPr>
            </w:pPr>
          </w:p>
        </w:tc>
      </w:tr>
      <w:tr w:rsidR="002721C7" w:rsidRPr="00BB6572" w14:paraId="02D50366" w14:textId="77777777" w:rsidTr="002721C7">
        <w:trPr>
          <w:trHeight w:val="687"/>
        </w:trPr>
        <w:tc>
          <w:tcPr>
            <w:tcW w:w="588" w:type="dxa"/>
            <w:tcBorders>
              <w:right w:val="single" w:sz="4" w:space="0" w:color="auto"/>
            </w:tcBorders>
          </w:tcPr>
          <w:p w14:paraId="125FFFC0" w14:textId="71383696" w:rsidR="006F3E47" w:rsidRPr="002638A8" w:rsidRDefault="002721C7" w:rsidP="002638A8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BB6572">
              <w:rPr>
                <w:sz w:val="24"/>
                <w:szCs w:val="24"/>
              </w:rPr>
              <w:t>68</w:t>
            </w:r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0150FE6A" w14:textId="0DA00D78" w:rsidR="002721C7" w:rsidRDefault="002638A8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  <w:r w:rsidR="006F3E47">
              <w:rPr>
                <w:sz w:val="24"/>
                <w:szCs w:val="24"/>
                <w:lang w:val="ru-RU"/>
              </w:rPr>
              <w:t>.05</w:t>
            </w:r>
          </w:p>
          <w:p w14:paraId="07E312DD" w14:textId="1492F9C1" w:rsidR="006F3E47" w:rsidRPr="006F3E47" w:rsidRDefault="006F3E47" w:rsidP="002721C7">
            <w:pPr>
              <w:pStyle w:val="TableParagraph"/>
              <w:ind w:left="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855" w:type="dxa"/>
            <w:tcBorders>
              <w:left w:val="single" w:sz="4" w:space="0" w:color="auto"/>
            </w:tcBorders>
          </w:tcPr>
          <w:p w14:paraId="2D575EE9" w14:textId="77777777" w:rsidR="002721C7" w:rsidRPr="00BB6572" w:rsidRDefault="002721C7" w:rsidP="002721C7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6271" w:type="dxa"/>
            <w:tcBorders>
              <w:right w:val="single" w:sz="4" w:space="0" w:color="auto"/>
            </w:tcBorders>
          </w:tcPr>
          <w:p w14:paraId="0BE0D415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133" w:firstLine="142"/>
              <w:jc w:val="both"/>
              <w:rPr>
                <w:color w:val="221F1F"/>
                <w:w w:val="115"/>
                <w:sz w:val="24"/>
                <w:szCs w:val="24"/>
                <w:lang w:val="ru-RU"/>
              </w:rPr>
            </w:pPr>
            <w:r w:rsidRPr="00BB6572">
              <w:rPr>
                <w:b/>
                <w:color w:val="221F1F"/>
                <w:w w:val="115"/>
                <w:sz w:val="24"/>
                <w:szCs w:val="24"/>
                <w:lang w:val="ru-RU"/>
              </w:rPr>
              <w:t>Практическая работа № 29:</w:t>
            </w:r>
            <w:r>
              <w:rPr>
                <w:b/>
                <w:color w:val="221F1F"/>
                <w:w w:val="115"/>
                <w:sz w:val="24"/>
                <w:szCs w:val="24"/>
                <w:lang w:val="ru-RU"/>
              </w:rPr>
              <w:t xml:space="preserve"> </w:t>
            </w:r>
            <w:r w:rsidRPr="00BB6572">
              <w:rPr>
                <w:color w:val="221F1F"/>
                <w:w w:val="115"/>
                <w:sz w:val="24"/>
                <w:szCs w:val="24"/>
                <w:lang w:val="ru-RU"/>
              </w:rPr>
              <w:t>Разработка сценариев проведения семейных и общественных мероприятий.</w:t>
            </w:r>
          </w:p>
        </w:tc>
        <w:tc>
          <w:tcPr>
            <w:tcW w:w="1853" w:type="dxa"/>
            <w:tcBorders>
              <w:left w:val="single" w:sz="4" w:space="0" w:color="auto"/>
            </w:tcBorders>
          </w:tcPr>
          <w:p w14:paraId="4B34EF63" w14:textId="77777777" w:rsidR="002721C7" w:rsidRPr="00BB6572" w:rsidRDefault="002721C7" w:rsidP="002721C7">
            <w:pPr>
              <w:ind w:left="86" w:right="-295"/>
              <w:rPr>
                <w:rFonts w:ascii="Times New Roman" w:eastAsia="Times New Roman" w:hAnsi="Times New Roman" w:cs="Times New Roman"/>
                <w:color w:val="221F1F"/>
                <w:w w:val="115"/>
                <w:sz w:val="24"/>
                <w:szCs w:val="24"/>
                <w:lang w:val="ru-RU"/>
              </w:rPr>
            </w:pPr>
          </w:p>
          <w:p w14:paraId="48D086ED" w14:textId="77777777" w:rsidR="002721C7" w:rsidRPr="00BB6572" w:rsidRDefault="002721C7" w:rsidP="002721C7">
            <w:pPr>
              <w:pStyle w:val="TableParagraph"/>
              <w:tabs>
                <w:tab w:val="left" w:pos="287"/>
              </w:tabs>
              <w:ind w:left="86" w:right="-295"/>
              <w:rPr>
                <w:color w:val="221F1F"/>
                <w:w w:val="115"/>
                <w:sz w:val="24"/>
                <w:szCs w:val="24"/>
                <w:lang w:val="ru-RU"/>
              </w:rPr>
            </w:pPr>
          </w:p>
        </w:tc>
      </w:tr>
    </w:tbl>
    <w:p w14:paraId="2DA734EF" w14:textId="16584714" w:rsidR="0093216D" w:rsidRPr="00BA444F" w:rsidRDefault="0093216D" w:rsidP="007A3BA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9F8C48D" w14:textId="77777777" w:rsidR="0093216D" w:rsidRPr="00BA444F" w:rsidRDefault="0093216D" w:rsidP="0093216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7993DD4" w14:textId="77777777" w:rsidR="00673461" w:rsidRPr="00BA444F" w:rsidRDefault="00673461" w:rsidP="00673461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73461" w:rsidRPr="00BA444F" w:rsidSect="008157CA">
      <w:footerReference w:type="default" r:id="rId8"/>
      <w:pgSz w:w="11907" w:h="16840" w:code="9"/>
      <w:pgMar w:top="426" w:right="70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77B6AD" w14:textId="77777777" w:rsidR="00234CC1" w:rsidRDefault="00234CC1" w:rsidP="00095F4D">
      <w:pPr>
        <w:spacing w:after="0" w:line="240" w:lineRule="auto"/>
      </w:pPr>
      <w:r>
        <w:separator/>
      </w:r>
    </w:p>
  </w:endnote>
  <w:endnote w:type="continuationSeparator" w:id="0">
    <w:p w14:paraId="4B417FFA" w14:textId="77777777" w:rsidR="00234CC1" w:rsidRDefault="00234CC1" w:rsidP="00095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84926418"/>
      <w:docPartObj>
        <w:docPartGallery w:val="Page Numbers (Bottom of Page)"/>
        <w:docPartUnique/>
      </w:docPartObj>
    </w:sdtPr>
    <w:sdtEndPr/>
    <w:sdtContent>
      <w:p w14:paraId="3BC6A78F" w14:textId="3BA42121" w:rsidR="009F3644" w:rsidRDefault="009F364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51F964" w14:textId="77777777" w:rsidR="009F3644" w:rsidRDefault="009F364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9DF573" w14:textId="77777777" w:rsidR="00234CC1" w:rsidRDefault="00234CC1" w:rsidP="00095F4D">
      <w:pPr>
        <w:spacing w:after="0" w:line="240" w:lineRule="auto"/>
      </w:pPr>
      <w:r>
        <w:separator/>
      </w:r>
    </w:p>
  </w:footnote>
  <w:footnote w:type="continuationSeparator" w:id="0">
    <w:p w14:paraId="7AC040F2" w14:textId="77777777" w:rsidR="00234CC1" w:rsidRDefault="00234CC1" w:rsidP="00095F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B72E8B"/>
    <w:multiLevelType w:val="hybridMultilevel"/>
    <w:tmpl w:val="79E6D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43FF9"/>
    <w:multiLevelType w:val="hybridMultilevel"/>
    <w:tmpl w:val="EBCED4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26E91"/>
    <w:multiLevelType w:val="hybridMultilevel"/>
    <w:tmpl w:val="0BB0A0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44888"/>
    <w:multiLevelType w:val="hybridMultilevel"/>
    <w:tmpl w:val="9E803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CB1746"/>
    <w:multiLevelType w:val="hybridMultilevel"/>
    <w:tmpl w:val="190A0C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B7CE3"/>
    <w:multiLevelType w:val="hybridMultilevel"/>
    <w:tmpl w:val="B71A0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D759B"/>
    <w:multiLevelType w:val="hybridMultilevel"/>
    <w:tmpl w:val="F3F21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DF3FA1"/>
    <w:multiLevelType w:val="hybridMultilevel"/>
    <w:tmpl w:val="AAD09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710B29"/>
    <w:multiLevelType w:val="hybridMultilevel"/>
    <w:tmpl w:val="71A07A88"/>
    <w:lvl w:ilvl="0" w:tplc="38C65C12">
      <w:start w:val="1"/>
      <w:numFmt w:val="decimal"/>
      <w:lvlText w:val="%1."/>
      <w:lvlJc w:val="left"/>
      <w:pPr>
        <w:ind w:left="4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06" w:hanging="360"/>
      </w:pPr>
    </w:lvl>
    <w:lvl w:ilvl="2" w:tplc="0419001B" w:tentative="1">
      <w:start w:val="1"/>
      <w:numFmt w:val="lowerRoman"/>
      <w:lvlText w:val="%3."/>
      <w:lvlJc w:val="right"/>
      <w:pPr>
        <w:ind w:left="1926" w:hanging="180"/>
      </w:pPr>
    </w:lvl>
    <w:lvl w:ilvl="3" w:tplc="0419000F" w:tentative="1">
      <w:start w:val="1"/>
      <w:numFmt w:val="decimal"/>
      <w:lvlText w:val="%4."/>
      <w:lvlJc w:val="left"/>
      <w:pPr>
        <w:ind w:left="2646" w:hanging="360"/>
      </w:pPr>
    </w:lvl>
    <w:lvl w:ilvl="4" w:tplc="04190019" w:tentative="1">
      <w:start w:val="1"/>
      <w:numFmt w:val="lowerLetter"/>
      <w:lvlText w:val="%5."/>
      <w:lvlJc w:val="left"/>
      <w:pPr>
        <w:ind w:left="3366" w:hanging="360"/>
      </w:pPr>
    </w:lvl>
    <w:lvl w:ilvl="5" w:tplc="0419001B" w:tentative="1">
      <w:start w:val="1"/>
      <w:numFmt w:val="lowerRoman"/>
      <w:lvlText w:val="%6."/>
      <w:lvlJc w:val="right"/>
      <w:pPr>
        <w:ind w:left="4086" w:hanging="180"/>
      </w:pPr>
    </w:lvl>
    <w:lvl w:ilvl="6" w:tplc="0419000F" w:tentative="1">
      <w:start w:val="1"/>
      <w:numFmt w:val="decimal"/>
      <w:lvlText w:val="%7."/>
      <w:lvlJc w:val="left"/>
      <w:pPr>
        <w:ind w:left="4806" w:hanging="360"/>
      </w:pPr>
    </w:lvl>
    <w:lvl w:ilvl="7" w:tplc="04190019" w:tentative="1">
      <w:start w:val="1"/>
      <w:numFmt w:val="lowerLetter"/>
      <w:lvlText w:val="%8."/>
      <w:lvlJc w:val="left"/>
      <w:pPr>
        <w:ind w:left="5526" w:hanging="360"/>
      </w:pPr>
    </w:lvl>
    <w:lvl w:ilvl="8" w:tplc="041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9" w15:restartNumberingAfterBreak="0">
    <w:nsid w:val="5CC4129F"/>
    <w:multiLevelType w:val="hybridMultilevel"/>
    <w:tmpl w:val="0C4C28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842628"/>
    <w:multiLevelType w:val="hybridMultilevel"/>
    <w:tmpl w:val="0352D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60EB6"/>
    <w:multiLevelType w:val="multilevel"/>
    <w:tmpl w:val="3094E6A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231E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5EF1D75"/>
    <w:multiLevelType w:val="hybridMultilevel"/>
    <w:tmpl w:val="873C6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007D3C"/>
    <w:multiLevelType w:val="hybridMultilevel"/>
    <w:tmpl w:val="57220854"/>
    <w:lvl w:ilvl="0" w:tplc="21A89208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6821C7"/>
    <w:multiLevelType w:val="hybridMultilevel"/>
    <w:tmpl w:val="0C267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9"/>
  </w:num>
  <w:num w:numId="8">
    <w:abstractNumId w:val="0"/>
  </w:num>
  <w:num w:numId="9">
    <w:abstractNumId w:val="6"/>
  </w:num>
  <w:num w:numId="10">
    <w:abstractNumId w:val="14"/>
  </w:num>
  <w:num w:numId="11">
    <w:abstractNumId w:val="12"/>
  </w:num>
  <w:num w:numId="12">
    <w:abstractNumId w:val="13"/>
  </w:num>
  <w:num w:numId="13">
    <w:abstractNumId w:val="11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D2D"/>
    <w:rsid w:val="00021E19"/>
    <w:rsid w:val="000758A9"/>
    <w:rsid w:val="00095F4D"/>
    <w:rsid w:val="000B137F"/>
    <w:rsid w:val="000C3026"/>
    <w:rsid w:val="000C5A50"/>
    <w:rsid w:val="000E09BE"/>
    <w:rsid w:val="0013764A"/>
    <w:rsid w:val="001574DA"/>
    <w:rsid w:val="0016322B"/>
    <w:rsid w:val="00170C0E"/>
    <w:rsid w:val="001824B0"/>
    <w:rsid w:val="001C1101"/>
    <w:rsid w:val="001D33D4"/>
    <w:rsid w:val="00234CC1"/>
    <w:rsid w:val="002638A8"/>
    <w:rsid w:val="00264E64"/>
    <w:rsid w:val="002721C7"/>
    <w:rsid w:val="0027757D"/>
    <w:rsid w:val="002A6EAC"/>
    <w:rsid w:val="002B37D1"/>
    <w:rsid w:val="002D423F"/>
    <w:rsid w:val="002E1799"/>
    <w:rsid w:val="003413E5"/>
    <w:rsid w:val="0036116C"/>
    <w:rsid w:val="003B4D2D"/>
    <w:rsid w:val="003D5815"/>
    <w:rsid w:val="00407A8D"/>
    <w:rsid w:val="00420739"/>
    <w:rsid w:val="00466A29"/>
    <w:rsid w:val="004C38FE"/>
    <w:rsid w:val="00526CAC"/>
    <w:rsid w:val="00550A2C"/>
    <w:rsid w:val="00550AF6"/>
    <w:rsid w:val="0055388F"/>
    <w:rsid w:val="00563CFB"/>
    <w:rsid w:val="0059019B"/>
    <w:rsid w:val="005967EC"/>
    <w:rsid w:val="005C02F5"/>
    <w:rsid w:val="005C5016"/>
    <w:rsid w:val="00673461"/>
    <w:rsid w:val="006A4277"/>
    <w:rsid w:val="006C308A"/>
    <w:rsid w:val="006F3E47"/>
    <w:rsid w:val="0070020C"/>
    <w:rsid w:val="00701D31"/>
    <w:rsid w:val="0073759C"/>
    <w:rsid w:val="00763F20"/>
    <w:rsid w:val="00781945"/>
    <w:rsid w:val="007A3BAF"/>
    <w:rsid w:val="008157CA"/>
    <w:rsid w:val="00816F7E"/>
    <w:rsid w:val="008D6EDF"/>
    <w:rsid w:val="008F7AFA"/>
    <w:rsid w:val="00901544"/>
    <w:rsid w:val="0093216D"/>
    <w:rsid w:val="009654A5"/>
    <w:rsid w:val="0097208E"/>
    <w:rsid w:val="009D4FAB"/>
    <w:rsid w:val="009F0D18"/>
    <w:rsid w:val="009F3644"/>
    <w:rsid w:val="009F5CFD"/>
    <w:rsid w:val="009F6065"/>
    <w:rsid w:val="00AA38EA"/>
    <w:rsid w:val="00AA49C2"/>
    <w:rsid w:val="00AE39C4"/>
    <w:rsid w:val="00B01C3D"/>
    <w:rsid w:val="00B22D60"/>
    <w:rsid w:val="00B23F3A"/>
    <w:rsid w:val="00B36D7A"/>
    <w:rsid w:val="00B5150B"/>
    <w:rsid w:val="00B93E16"/>
    <w:rsid w:val="00BA2C01"/>
    <w:rsid w:val="00BA444F"/>
    <w:rsid w:val="00BA4EA8"/>
    <w:rsid w:val="00BE61C8"/>
    <w:rsid w:val="00C04C55"/>
    <w:rsid w:val="00C1364E"/>
    <w:rsid w:val="00C14232"/>
    <w:rsid w:val="00C43B03"/>
    <w:rsid w:val="00C76EE5"/>
    <w:rsid w:val="00C94E12"/>
    <w:rsid w:val="00CE6762"/>
    <w:rsid w:val="00CF29B9"/>
    <w:rsid w:val="00D22F30"/>
    <w:rsid w:val="00D52FBF"/>
    <w:rsid w:val="00D759C8"/>
    <w:rsid w:val="00D76A6D"/>
    <w:rsid w:val="00D86FBF"/>
    <w:rsid w:val="00D96A2E"/>
    <w:rsid w:val="00DB0B5E"/>
    <w:rsid w:val="00DB5DCC"/>
    <w:rsid w:val="00DE5683"/>
    <w:rsid w:val="00E043EA"/>
    <w:rsid w:val="00E5005D"/>
    <w:rsid w:val="00E56BB4"/>
    <w:rsid w:val="00EA2F62"/>
    <w:rsid w:val="00EF5F0C"/>
    <w:rsid w:val="00F12354"/>
    <w:rsid w:val="00F12781"/>
    <w:rsid w:val="00F4728E"/>
    <w:rsid w:val="00FA03D9"/>
    <w:rsid w:val="00FA2657"/>
    <w:rsid w:val="00FB1A4C"/>
    <w:rsid w:val="00FC1B87"/>
    <w:rsid w:val="00FD1EE1"/>
    <w:rsid w:val="00FF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8CCE6"/>
  <w15:chartTrackingRefBased/>
  <w15:docId w15:val="{9F55FC23-D085-484B-8FA1-B96EDB41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6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95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5F4D"/>
  </w:style>
  <w:style w:type="paragraph" w:styleId="a6">
    <w:name w:val="footer"/>
    <w:basedOn w:val="a"/>
    <w:link w:val="a7"/>
    <w:uiPriority w:val="99"/>
    <w:unhideWhenUsed/>
    <w:rsid w:val="00095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5F4D"/>
  </w:style>
  <w:style w:type="paragraph" w:styleId="a8">
    <w:name w:val="List Paragraph"/>
    <w:basedOn w:val="a"/>
    <w:uiPriority w:val="34"/>
    <w:qFormat/>
    <w:rsid w:val="00550AF6"/>
    <w:pPr>
      <w:ind w:left="720"/>
      <w:contextualSpacing/>
    </w:pPr>
  </w:style>
  <w:style w:type="character" w:customStyle="1" w:styleId="a9">
    <w:name w:val="Основной текст + Курсив"/>
    <w:aliases w:val="Интервал 0 pt"/>
    <w:rsid w:val="0016322B"/>
    <w:rPr>
      <w:rFonts w:ascii="Times New Roman" w:eastAsia="Times New Roman" w:hAnsi="Times New Roman" w:cs="Times New Roman" w:hint="default"/>
      <w:i/>
      <w:iCs/>
      <w:color w:val="000000"/>
      <w:spacing w:val="-11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aa">
    <w:name w:val="Основной текст_"/>
    <w:basedOn w:val="a0"/>
    <w:link w:val="1"/>
    <w:rsid w:val="002E1799"/>
    <w:rPr>
      <w:rFonts w:ascii="Georgia" w:eastAsia="Georgia" w:hAnsi="Georgia" w:cs="Georgia"/>
      <w:color w:val="231F20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a"/>
    <w:rsid w:val="002E1799"/>
    <w:pPr>
      <w:widowControl w:val="0"/>
      <w:shd w:val="clear" w:color="auto" w:fill="FFFFFF"/>
      <w:spacing w:after="0" w:line="240" w:lineRule="auto"/>
      <w:ind w:firstLine="300"/>
    </w:pPr>
    <w:rPr>
      <w:rFonts w:ascii="Georgia" w:eastAsia="Georgia" w:hAnsi="Georgia" w:cs="Georgia"/>
      <w:color w:val="231F20"/>
      <w:sz w:val="20"/>
      <w:szCs w:val="20"/>
    </w:rPr>
  </w:style>
  <w:style w:type="character" w:customStyle="1" w:styleId="4">
    <w:name w:val="Заголовок №4_"/>
    <w:basedOn w:val="a0"/>
    <w:link w:val="40"/>
    <w:rsid w:val="002E1799"/>
    <w:rPr>
      <w:rFonts w:ascii="Arial" w:eastAsia="Arial" w:hAnsi="Arial" w:cs="Arial"/>
      <w:b/>
      <w:bCs/>
      <w:color w:val="231F20"/>
      <w:shd w:val="clear" w:color="auto" w:fill="FFFFFF"/>
    </w:rPr>
  </w:style>
  <w:style w:type="paragraph" w:customStyle="1" w:styleId="40">
    <w:name w:val="Заголовок №4"/>
    <w:basedOn w:val="a"/>
    <w:link w:val="4"/>
    <w:rsid w:val="002E1799"/>
    <w:pPr>
      <w:widowControl w:val="0"/>
      <w:shd w:val="clear" w:color="auto" w:fill="FFFFFF"/>
      <w:spacing w:after="90" w:line="240" w:lineRule="auto"/>
      <w:ind w:firstLine="800"/>
      <w:outlineLvl w:val="3"/>
    </w:pPr>
    <w:rPr>
      <w:rFonts w:ascii="Arial" w:eastAsia="Arial" w:hAnsi="Arial" w:cs="Arial"/>
      <w:b/>
      <w:bCs/>
      <w:color w:val="231F20"/>
    </w:rPr>
  </w:style>
  <w:style w:type="character" w:customStyle="1" w:styleId="2">
    <w:name w:val="Основной текст (2)_"/>
    <w:basedOn w:val="a0"/>
    <w:link w:val="20"/>
    <w:rsid w:val="002E1799"/>
    <w:rPr>
      <w:rFonts w:ascii="Arial" w:eastAsia="Arial" w:hAnsi="Arial" w:cs="Arial"/>
      <w:color w:val="231F20"/>
      <w:w w:val="80"/>
      <w:shd w:val="clear" w:color="auto" w:fill="FFFFFF"/>
    </w:rPr>
  </w:style>
  <w:style w:type="character" w:customStyle="1" w:styleId="ab">
    <w:name w:val="Другое_"/>
    <w:basedOn w:val="a0"/>
    <w:link w:val="ac"/>
    <w:rsid w:val="002E1799"/>
    <w:rPr>
      <w:rFonts w:ascii="Georgia" w:eastAsia="Georgia" w:hAnsi="Georgia" w:cs="Georgia"/>
      <w:color w:val="231F20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E1799"/>
    <w:pPr>
      <w:widowControl w:val="0"/>
      <w:shd w:val="clear" w:color="auto" w:fill="FFFFFF"/>
      <w:spacing w:after="140" w:line="240" w:lineRule="auto"/>
      <w:ind w:left="800"/>
    </w:pPr>
    <w:rPr>
      <w:rFonts w:ascii="Arial" w:eastAsia="Arial" w:hAnsi="Arial" w:cs="Arial"/>
      <w:color w:val="231F20"/>
      <w:w w:val="80"/>
    </w:rPr>
  </w:style>
  <w:style w:type="paragraph" w:customStyle="1" w:styleId="ac">
    <w:name w:val="Другое"/>
    <w:basedOn w:val="a"/>
    <w:link w:val="ab"/>
    <w:rsid w:val="002E1799"/>
    <w:pPr>
      <w:widowControl w:val="0"/>
      <w:shd w:val="clear" w:color="auto" w:fill="FFFFFF"/>
      <w:spacing w:after="0" w:line="240" w:lineRule="auto"/>
      <w:ind w:firstLine="300"/>
    </w:pPr>
    <w:rPr>
      <w:rFonts w:ascii="Georgia" w:eastAsia="Georgia" w:hAnsi="Georgia" w:cs="Georgia"/>
      <w:color w:val="231F20"/>
      <w:sz w:val="20"/>
      <w:szCs w:val="20"/>
    </w:rPr>
  </w:style>
  <w:style w:type="character" w:customStyle="1" w:styleId="3">
    <w:name w:val="Заголовок №3_"/>
    <w:basedOn w:val="a0"/>
    <w:link w:val="30"/>
    <w:rsid w:val="00D52FBF"/>
    <w:rPr>
      <w:rFonts w:ascii="Arial" w:eastAsia="Arial" w:hAnsi="Arial" w:cs="Arial"/>
      <w:b/>
      <w:bCs/>
      <w:color w:val="231E20"/>
      <w:sz w:val="20"/>
      <w:szCs w:val="20"/>
      <w:shd w:val="clear" w:color="auto" w:fill="FFFFFF"/>
    </w:rPr>
  </w:style>
  <w:style w:type="paragraph" w:customStyle="1" w:styleId="30">
    <w:name w:val="Заголовок №3"/>
    <w:basedOn w:val="a"/>
    <w:link w:val="3"/>
    <w:rsid w:val="00D52FBF"/>
    <w:pPr>
      <w:widowControl w:val="0"/>
      <w:shd w:val="clear" w:color="auto" w:fill="FFFFFF"/>
      <w:spacing w:after="100" w:line="216" w:lineRule="auto"/>
      <w:jc w:val="center"/>
      <w:outlineLvl w:val="2"/>
    </w:pPr>
    <w:rPr>
      <w:rFonts w:ascii="Arial" w:eastAsia="Arial" w:hAnsi="Arial" w:cs="Arial"/>
      <w:b/>
      <w:bCs/>
      <w:color w:val="231E20"/>
      <w:sz w:val="20"/>
      <w:szCs w:val="20"/>
    </w:rPr>
  </w:style>
  <w:style w:type="character" w:customStyle="1" w:styleId="ad">
    <w:name w:val="Колонтитул_"/>
    <w:basedOn w:val="a0"/>
    <w:link w:val="ae"/>
    <w:rsid w:val="00FF5D61"/>
    <w:rPr>
      <w:rFonts w:ascii="Times New Roman" w:eastAsia="Times New Roman" w:hAnsi="Times New Roman" w:cs="Times New Roman"/>
      <w:i/>
      <w:iCs/>
      <w:color w:val="231E20"/>
      <w:sz w:val="20"/>
      <w:szCs w:val="20"/>
      <w:shd w:val="clear" w:color="auto" w:fill="FFFFFF"/>
    </w:rPr>
  </w:style>
  <w:style w:type="paragraph" w:customStyle="1" w:styleId="ae">
    <w:name w:val="Колонтитул"/>
    <w:basedOn w:val="a"/>
    <w:link w:val="ad"/>
    <w:rsid w:val="00FF5D61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i/>
      <w:iCs/>
      <w:color w:val="231E20"/>
      <w:sz w:val="20"/>
      <w:szCs w:val="20"/>
    </w:rPr>
  </w:style>
  <w:style w:type="paragraph" w:styleId="af">
    <w:name w:val="Body Text"/>
    <w:basedOn w:val="a"/>
    <w:link w:val="af0"/>
    <w:uiPriority w:val="1"/>
    <w:qFormat/>
    <w:rsid w:val="00407A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1"/>
    <w:rsid w:val="00407A8D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6116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6116C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58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ase.garant.ru/55170507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4555</Words>
  <Characters>25964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 кабинет</dc:creator>
  <cp:keywords/>
  <dc:description/>
  <cp:lastModifiedBy>Василий Окончук</cp:lastModifiedBy>
  <cp:revision>4</cp:revision>
  <dcterms:created xsi:type="dcterms:W3CDTF">2021-09-15T17:45:00Z</dcterms:created>
  <dcterms:modified xsi:type="dcterms:W3CDTF">2021-09-15T17:51:00Z</dcterms:modified>
</cp:coreProperties>
</file>